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F270FE">
        <w:rPr>
          <w:rFonts w:ascii="Times New Roman" w:hAnsi="Times New Roman" w:cs="Times New Roman"/>
          <w:sz w:val="28"/>
          <w:szCs w:val="28"/>
        </w:rPr>
        <w:t>т</w:t>
      </w:r>
      <w:r w:rsidR="00F270FE" w:rsidRPr="00F270FE">
        <w:rPr>
          <w:rFonts w:ascii="Times New Roman" w:hAnsi="Times New Roman" w:cs="Times New Roman"/>
          <w:sz w:val="28"/>
          <w:szCs w:val="28"/>
        </w:rPr>
        <w:t>урнікет</w:t>
      </w:r>
      <w:r w:rsidR="00C8514C">
        <w:rPr>
          <w:rFonts w:ascii="Times New Roman" w:hAnsi="Times New Roman" w:cs="Times New Roman"/>
          <w:sz w:val="28"/>
          <w:szCs w:val="28"/>
        </w:rPr>
        <w:t>а</w:t>
      </w:r>
      <w:r w:rsidR="00F270FE" w:rsidRPr="00F270FE">
        <w:rPr>
          <w:rFonts w:ascii="Times New Roman" w:hAnsi="Times New Roman" w:cs="Times New Roman"/>
          <w:sz w:val="28"/>
          <w:szCs w:val="28"/>
        </w:rPr>
        <w:t xml:space="preserve"> системи контролю доступу</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F270FE">
      <w:pPr>
        <w:ind w:right="-284"/>
        <w:jc w:val="both"/>
        <w:rPr>
          <w:rFonts w:ascii="Times New Roman" w:hAnsi="Times New Roman" w:cs="Times New Roman"/>
          <w:b/>
          <w:sz w:val="28"/>
          <w:szCs w:val="28"/>
        </w:rPr>
      </w:pPr>
    </w:p>
    <w:p w:rsidR="00C07478" w:rsidRDefault="00C07478"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181C08" w:rsidRDefault="00F270FE" w:rsidP="00F270FE">
      <w:pPr>
        <w:ind w:left="-142" w:right="-284" w:firstLine="709"/>
        <w:jc w:val="both"/>
        <w:rPr>
          <w:rFonts w:ascii="Times New Roman" w:hAnsi="Times New Roman" w:cs="Times New Roman"/>
          <w:b/>
          <w:sz w:val="28"/>
          <w:szCs w:val="28"/>
        </w:rPr>
      </w:pPr>
      <w:r>
        <w:rPr>
          <w:rFonts w:ascii="Times New Roman" w:hAnsi="Times New Roman" w:cs="Times New Roman"/>
          <w:b/>
          <w:sz w:val="28"/>
          <w:szCs w:val="28"/>
        </w:rPr>
        <w:t>С</w:t>
      </w:r>
      <w:r w:rsidRPr="00F270FE">
        <w:rPr>
          <w:rFonts w:ascii="Times New Roman" w:hAnsi="Times New Roman" w:cs="Times New Roman"/>
          <w:b/>
          <w:sz w:val="28"/>
          <w:szCs w:val="28"/>
        </w:rPr>
        <w:t>истем</w:t>
      </w:r>
      <w:r>
        <w:rPr>
          <w:rFonts w:ascii="Times New Roman" w:hAnsi="Times New Roman" w:cs="Times New Roman"/>
          <w:b/>
          <w:sz w:val="28"/>
          <w:szCs w:val="28"/>
        </w:rPr>
        <w:t>и</w:t>
      </w:r>
      <w:r w:rsidRPr="00F270FE">
        <w:rPr>
          <w:rFonts w:ascii="Times New Roman" w:hAnsi="Times New Roman" w:cs="Times New Roman"/>
          <w:b/>
          <w:sz w:val="28"/>
          <w:szCs w:val="28"/>
        </w:rPr>
        <w:t xml:space="preserve"> та при</w:t>
      </w:r>
      <w:r>
        <w:rPr>
          <w:rFonts w:ascii="Times New Roman" w:hAnsi="Times New Roman" w:cs="Times New Roman"/>
          <w:b/>
          <w:sz w:val="28"/>
          <w:szCs w:val="28"/>
        </w:rPr>
        <w:t xml:space="preserve">строї нагляду та охорони, код </w:t>
      </w:r>
      <w:r w:rsidRPr="00F270FE">
        <w:rPr>
          <w:rFonts w:ascii="Times New Roman" w:hAnsi="Times New Roman" w:cs="Times New Roman"/>
          <w:b/>
          <w:sz w:val="28"/>
          <w:szCs w:val="28"/>
        </w:rPr>
        <w:t>ДК 021:2015 – 35120000-1 (Турнікет системи контролю доступу)</w:t>
      </w:r>
      <w:r w:rsidR="00E94CDA" w:rsidRPr="00181C08">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0D4DE0" w:rsidRPr="000D4DE0" w:rsidRDefault="00A24E84" w:rsidP="000D4DE0">
      <w:pPr>
        <w:ind w:left="-142" w:right="-284"/>
        <w:jc w:val="both"/>
        <w:rPr>
          <w:rFonts w:ascii="Times New Roman" w:hAnsi="Times New Roman" w:cs="Times New Roman"/>
          <w:b/>
          <w:sz w:val="28"/>
          <w:szCs w:val="28"/>
        </w:rPr>
      </w:pPr>
      <w:r w:rsidRPr="00A24E84">
        <w:rPr>
          <w:rFonts w:ascii="Times New Roman" w:eastAsia="Times New Roman" w:hAnsi="Times New Roman" w:cs="Times New Roman"/>
          <w:sz w:val="28"/>
          <w:szCs w:val="28"/>
        </w:rPr>
        <w:t>UA-2026-02-25-009175-a</w:t>
      </w:r>
      <w:r>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C8514C" w:rsidRPr="00C8514C">
        <w:rPr>
          <w:rFonts w:ascii="Times New Roman" w:hAnsi="Times New Roman" w:cs="Times New Roman"/>
          <w:b/>
          <w:sz w:val="28"/>
          <w:szCs w:val="28"/>
        </w:rPr>
        <w:t>683 000,00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F270FE">
        <w:rPr>
          <w:rFonts w:ascii="Times New Roman" w:hAnsi="Times New Roman" w:cs="Times New Roman"/>
          <w:sz w:val="28"/>
          <w:szCs w:val="28"/>
        </w:rPr>
        <w:t>турнікет</w:t>
      </w:r>
      <w:r w:rsidR="00C8514C">
        <w:rPr>
          <w:rFonts w:ascii="Times New Roman" w:hAnsi="Times New Roman" w:cs="Times New Roman"/>
          <w:sz w:val="28"/>
          <w:szCs w:val="28"/>
        </w:rPr>
        <w:t>а</w:t>
      </w:r>
      <w:r w:rsidR="00F270FE">
        <w:rPr>
          <w:rFonts w:ascii="Times New Roman" w:hAnsi="Times New Roman" w:cs="Times New Roman"/>
          <w:sz w:val="28"/>
          <w:szCs w:val="28"/>
        </w:rPr>
        <w:t xml:space="preserve"> системи контролю доступу</w:t>
      </w:r>
      <w:r w:rsidR="00181C08">
        <w:rPr>
          <w:rFonts w:ascii="Times New Roman" w:hAnsi="Times New Roman" w:cs="Times New Roman"/>
          <w:sz w:val="28"/>
          <w:szCs w:val="28"/>
        </w:rPr>
        <w:t xml:space="preserve"> обрані</w:t>
      </w:r>
      <w:r w:rsidRPr="007A3DE0">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C07478">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00F270FE">
        <w:rPr>
          <w:rFonts w:ascii="Times New Roman" w:eastAsia="Times New Roman" w:hAnsi="Times New Roman"/>
          <w:sz w:val="28"/>
          <w:szCs w:val="28"/>
          <w:lang w:eastAsia="ru-RU"/>
        </w:rPr>
        <w:br/>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7C40FE" w:rsidRDefault="007C40FE" w:rsidP="00757BF3">
      <w:pPr>
        <w:ind w:firstLine="567"/>
        <w:jc w:val="both"/>
        <w:rPr>
          <w:rFonts w:ascii="Times New Roman" w:hAnsi="Times New Roman" w:cs="Times New Roman"/>
          <w:sz w:val="28"/>
        </w:rPr>
      </w:pPr>
      <w:bookmarkStart w:id="0" w:name="_GoBack"/>
      <w:bookmarkEnd w:id="0"/>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3B0F"/>
    <w:rsid w:val="000D4DE0"/>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61264"/>
    <w:rsid w:val="0037264C"/>
    <w:rsid w:val="00391FFF"/>
    <w:rsid w:val="00395C1A"/>
    <w:rsid w:val="003A620B"/>
    <w:rsid w:val="003B5766"/>
    <w:rsid w:val="003B693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B786A"/>
    <w:rsid w:val="009D5178"/>
    <w:rsid w:val="00A018F2"/>
    <w:rsid w:val="00A06D1C"/>
    <w:rsid w:val="00A20DD1"/>
    <w:rsid w:val="00A24E84"/>
    <w:rsid w:val="00A61243"/>
    <w:rsid w:val="00A769BE"/>
    <w:rsid w:val="00A83FF1"/>
    <w:rsid w:val="00A8444D"/>
    <w:rsid w:val="00A84FCA"/>
    <w:rsid w:val="00A87819"/>
    <w:rsid w:val="00A94C4E"/>
    <w:rsid w:val="00AA158E"/>
    <w:rsid w:val="00AC0FE6"/>
    <w:rsid w:val="00AF4E17"/>
    <w:rsid w:val="00B0164F"/>
    <w:rsid w:val="00B140F9"/>
    <w:rsid w:val="00B142D7"/>
    <w:rsid w:val="00B461FB"/>
    <w:rsid w:val="00B655FB"/>
    <w:rsid w:val="00B76810"/>
    <w:rsid w:val="00B8260D"/>
    <w:rsid w:val="00B91F58"/>
    <w:rsid w:val="00BC7EE6"/>
    <w:rsid w:val="00BE1B7E"/>
    <w:rsid w:val="00BE2A88"/>
    <w:rsid w:val="00C07478"/>
    <w:rsid w:val="00C273E3"/>
    <w:rsid w:val="00C36C6B"/>
    <w:rsid w:val="00C568D7"/>
    <w:rsid w:val="00C8514C"/>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270FE"/>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2E24"/>
  <w15:docId w15:val="{C12600B7-8CD3-495E-A772-EF6F17D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A61243"/>
    <w:rPr>
      <w:rFonts w:ascii="Segoe UI" w:hAnsi="Segoe UI" w:cs="Segoe UI"/>
      <w:sz w:val="18"/>
      <w:szCs w:val="18"/>
    </w:rPr>
  </w:style>
  <w:style w:type="character" w:customStyle="1" w:styleId="aa">
    <w:name w:val="Текст у виносці Знак"/>
    <w:basedOn w:val="a0"/>
    <w:link w:val="a9"/>
    <w:uiPriority w:val="99"/>
    <w:semiHidden/>
    <w:rsid w:val="00A61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1CCE1-75C0-4DB3-97F1-F1A1A39D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1010</Words>
  <Characters>576</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Вакуленко Олег</cp:lastModifiedBy>
  <cp:revision>17</cp:revision>
  <cp:lastPrinted>2025-06-26T12:52:00Z</cp:lastPrinted>
  <dcterms:created xsi:type="dcterms:W3CDTF">2025-02-11T16:01:00Z</dcterms:created>
  <dcterms:modified xsi:type="dcterms:W3CDTF">2026-02-25T14:40:00Z</dcterms:modified>
</cp:coreProperties>
</file>