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5C0026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0026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C138F2" w:rsidRPr="005C0026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C0026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5C002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5C0026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5C0026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C0026">
        <w:rPr>
          <w:rFonts w:ascii="Times New Roman" w:eastAsia="Times New Roman" w:hAnsi="Times New Roman" w:cs="Times New Roman"/>
          <w:i/>
          <w:sz w:val="20"/>
          <w:szCs w:val="20"/>
        </w:rPr>
        <w:t xml:space="preserve">(оприлюднюється на виконання </w:t>
      </w:r>
      <w:r w:rsidR="00F36029" w:rsidRPr="005C0026">
        <w:rPr>
          <w:rFonts w:ascii="Times New Roman" w:eastAsia="Times New Roman" w:hAnsi="Times New Roman" w:cs="Times New Roman"/>
          <w:i/>
          <w:sz w:val="20"/>
          <w:szCs w:val="20"/>
        </w:rPr>
        <w:t xml:space="preserve">пункту 4-1 </w:t>
      </w:r>
      <w:r w:rsidRPr="005C0026">
        <w:rPr>
          <w:rFonts w:ascii="Times New Roman" w:eastAsia="Times New Roman" w:hAnsi="Times New Roman" w:cs="Times New Roman"/>
          <w:i/>
          <w:sz w:val="20"/>
          <w:szCs w:val="20"/>
        </w:rPr>
        <w:t xml:space="preserve">постанови КМУ № 710 від 11.10.2016 </w:t>
      </w:r>
    </w:p>
    <w:p w:rsidR="00C138F2" w:rsidRPr="005C0026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C0026">
        <w:rPr>
          <w:rFonts w:ascii="Times New Roman" w:eastAsia="Times New Roman" w:hAnsi="Times New Roman" w:cs="Times New Roman"/>
          <w:i/>
          <w:sz w:val="20"/>
          <w:szCs w:val="20"/>
        </w:rPr>
        <w:t>«Про ефективне використання державних коштів» (зі змінами))</w:t>
      </w:r>
    </w:p>
    <w:p w:rsidR="008A5C57" w:rsidRPr="005C0026" w:rsidRDefault="00E162E9" w:rsidP="00B205E8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0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5C0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8F2" w:rsidRPr="005C0026" w:rsidRDefault="00B205E8" w:rsidP="00B205E8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026">
        <w:rPr>
          <w:rFonts w:ascii="Times New Roman" w:hAnsi="Times New Roman" w:cs="Times New Roman"/>
          <w:b/>
          <w:sz w:val="24"/>
          <w:szCs w:val="24"/>
        </w:rPr>
        <w:t>Офісні меблі</w:t>
      </w:r>
      <w:r w:rsidRPr="005C0026">
        <w:rPr>
          <w:rFonts w:ascii="Times New Roman" w:hAnsi="Times New Roman" w:cs="Times New Roman"/>
          <w:sz w:val="24"/>
          <w:szCs w:val="24"/>
        </w:rPr>
        <w:t>, код ДК 021:2015- 39130000-2 (офісні меблі)</w:t>
      </w:r>
      <w:r w:rsidRPr="005C002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C0026" w:rsidRPr="005C0026" w:rsidRDefault="005C0026" w:rsidP="005C0026">
      <w:pPr>
        <w:pStyle w:val="af"/>
        <w:spacing w:after="120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5C0026">
        <w:rPr>
          <w:rFonts w:ascii="Times New Roman" w:hAnsi="Times New Roman" w:cs="Times New Roman"/>
          <w:sz w:val="24"/>
          <w:szCs w:val="24"/>
          <w:lang w:val="uk-UA"/>
        </w:rPr>
        <w:t>1)</w:t>
      </w:r>
      <w:r w:rsidRPr="005C0026">
        <w:rPr>
          <w:rFonts w:ascii="Times New Roman" w:hAnsi="Times New Roman" w:cs="Times New Roman"/>
          <w:sz w:val="24"/>
          <w:szCs w:val="24"/>
        </w:rPr>
        <w:t> </w:t>
      </w:r>
      <w:r w:rsidRPr="005C0026">
        <w:rPr>
          <w:rFonts w:ascii="Times New Roman" w:hAnsi="Times New Roman" w:cs="Times New Roman"/>
          <w:b/>
          <w:sz w:val="24"/>
          <w:szCs w:val="24"/>
          <w:lang w:val="uk-UA"/>
        </w:rPr>
        <w:t>ЛОТ</w:t>
      </w:r>
      <w:r w:rsidRPr="005C0026">
        <w:rPr>
          <w:rFonts w:ascii="Times New Roman" w:hAnsi="Times New Roman" w:cs="Times New Roman"/>
          <w:b/>
          <w:sz w:val="24"/>
          <w:szCs w:val="24"/>
        </w:rPr>
        <w:t> </w:t>
      </w:r>
      <w:r w:rsidRPr="005C0026">
        <w:rPr>
          <w:rFonts w:ascii="Times New Roman" w:hAnsi="Times New Roman" w:cs="Times New Roman"/>
          <w:b/>
          <w:sz w:val="24"/>
          <w:szCs w:val="24"/>
          <w:lang w:val="uk-UA"/>
        </w:rPr>
        <w:t>№</w:t>
      </w:r>
      <w:r w:rsidRPr="005C0026">
        <w:rPr>
          <w:rFonts w:ascii="Times New Roman" w:hAnsi="Times New Roman" w:cs="Times New Roman"/>
          <w:b/>
          <w:sz w:val="24"/>
          <w:szCs w:val="24"/>
        </w:rPr>
        <w:t> </w:t>
      </w:r>
      <w:r w:rsidRPr="005C0026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5C0026">
        <w:rPr>
          <w:rFonts w:ascii="Times New Roman" w:hAnsi="Times New Roman" w:cs="Times New Roman"/>
          <w:sz w:val="24"/>
          <w:szCs w:val="24"/>
          <w:lang w:val="uk-UA"/>
        </w:rPr>
        <w:t> – офісні меблі, код</w:t>
      </w:r>
      <w:r w:rsidRPr="005C0026">
        <w:rPr>
          <w:rFonts w:ascii="Times New Roman" w:hAnsi="Times New Roman" w:cs="Times New Roman"/>
          <w:sz w:val="24"/>
          <w:szCs w:val="24"/>
        </w:rPr>
        <w:t> </w:t>
      </w:r>
      <w:r w:rsidRPr="005C0026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5C0026">
        <w:rPr>
          <w:rFonts w:ascii="Times New Roman" w:hAnsi="Times New Roman" w:cs="Times New Roman"/>
          <w:sz w:val="24"/>
          <w:szCs w:val="24"/>
        </w:rPr>
        <w:t> </w:t>
      </w:r>
      <w:r w:rsidRPr="005C0026">
        <w:rPr>
          <w:rFonts w:ascii="Times New Roman" w:hAnsi="Times New Roman" w:cs="Times New Roman"/>
          <w:sz w:val="24"/>
          <w:szCs w:val="24"/>
          <w:lang w:val="uk-UA"/>
        </w:rPr>
        <w:t>ДК</w:t>
      </w:r>
      <w:r w:rsidRPr="005C0026">
        <w:rPr>
          <w:rFonts w:ascii="Times New Roman" w:hAnsi="Times New Roman" w:cs="Times New Roman"/>
          <w:sz w:val="24"/>
          <w:szCs w:val="24"/>
        </w:rPr>
        <w:t> </w:t>
      </w:r>
      <w:r w:rsidRPr="005C0026">
        <w:rPr>
          <w:rFonts w:ascii="Times New Roman" w:eastAsia="Times New Roman" w:hAnsi="Times New Roman" w:cs="Times New Roman"/>
          <w:sz w:val="24"/>
          <w:szCs w:val="24"/>
          <w:lang w:val="uk-UA"/>
        </w:rPr>
        <w:t>021:2015</w:t>
      </w:r>
      <w:r w:rsidRPr="005C0026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5C0026">
        <w:rPr>
          <w:rFonts w:ascii="Times New Roman" w:hAnsi="Times New Roman" w:cs="Times New Roman"/>
          <w:sz w:val="24"/>
          <w:szCs w:val="24"/>
        </w:rPr>
        <w:t> </w:t>
      </w:r>
      <w:r w:rsidRPr="005C0026">
        <w:rPr>
          <w:rFonts w:ascii="Times New Roman" w:hAnsi="Times New Roman" w:cs="Times New Roman"/>
          <w:sz w:val="24"/>
          <w:szCs w:val="24"/>
          <w:lang w:val="uk-UA"/>
        </w:rPr>
        <w:t>39130000-2</w:t>
      </w:r>
      <w:r w:rsidRPr="005C0026">
        <w:rPr>
          <w:rFonts w:ascii="Times New Roman" w:hAnsi="Times New Roman" w:cs="Times New Roman"/>
          <w:sz w:val="24"/>
          <w:szCs w:val="24"/>
        </w:rPr>
        <w:t> </w:t>
      </w:r>
      <w:r w:rsidRPr="005C0026">
        <w:rPr>
          <w:rFonts w:ascii="Times New Roman" w:hAnsi="Times New Roman" w:cs="Times New Roman"/>
          <w:sz w:val="24"/>
          <w:szCs w:val="24"/>
          <w:lang w:val="uk-UA"/>
        </w:rPr>
        <w:t>(офісні</w:t>
      </w:r>
      <w:r w:rsidRPr="005C0026">
        <w:rPr>
          <w:rFonts w:ascii="Times New Roman" w:hAnsi="Times New Roman" w:cs="Times New Roman"/>
          <w:sz w:val="24"/>
          <w:szCs w:val="24"/>
        </w:rPr>
        <w:t> </w:t>
      </w:r>
      <w:r w:rsidRPr="005C0026">
        <w:rPr>
          <w:rFonts w:ascii="Times New Roman" w:hAnsi="Times New Roman" w:cs="Times New Roman"/>
          <w:sz w:val="24"/>
          <w:szCs w:val="24"/>
          <w:lang w:val="uk-UA"/>
        </w:rPr>
        <w:t>меблі)</w:t>
      </w:r>
      <w:r w:rsidRPr="005C002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C0026">
        <w:rPr>
          <w:rFonts w:ascii="Times New Roman" w:eastAsia="Times New Roman" w:hAnsi="Times New Roman" w:cs="Times New Roman"/>
          <w:sz w:val="24"/>
          <w:szCs w:val="24"/>
          <w:lang w:val="uk-UA"/>
        </w:rPr>
        <w:t>(очікувана</w:t>
      </w:r>
      <w:r w:rsidRPr="005C002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C0026">
        <w:rPr>
          <w:rFonts w:ascii="Times New Roman" w:eastAsia="Times New Roman" w:hAnsi="Times New Roman" w:cs="Times New Roman"/>
          <w:sz w:val="24"/>
          <w:szCs w:val="24"/>
          <w:lang w:val="uk-UA"/>
        </w:rPr>
        <w:t>вартість</w:t>
      </w:r>
      <w:r w:rsidRPr="005C002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C0026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Pr="005C002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C0026">
        <w:rPr>
          <w:rFonts w:ascii="Times New Roman" w:eastAsia="Times New Roman" w:hAnsi="Times New Roman" w:cs="Times New Roman"/>
          <w:sz w:val="24"/>
          <w:szCs w:val="24"/>
          <w:lang w:val="uk-UA"/>
        </w:rPr>
        <w:t>506</w:t>
      </w:r>
      <w:r w:rsidRPr="005C002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C0026">
        <w:rPr>
          <w:rFonts w:ascii="Times New Roman" w:eastAsia="Times New Roman" w:hAnsi="Times New Roman" w:cs="Times New Roman"/>
          <w:sz w:val="24"/>
          <w:szCs w:val="24"/>
          <w:lang w:val="uk-UA"/>
        </w:rPr>
        <w:t>000,00</w:t>
      </w:r>
      <w:r w:rsidRPr="005C002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C0026">
        <w:rPr>
          <w:rFonts w:ascii="Times New Roman" w:eastAsia="Times New Roman" w:hAnsi="Times New Roman" w:cs="Times New Roman"/>
          <w:sz w:val="24"/>
          <w:szCs w:val="24"/>
          <w:lang w:val="uk-UA"/>
        </w:rPr>
        <w:t>грн</w:t>
      </w:r>
      <w:r w:rsidRPr="005C0026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Pr="005C0026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C0026" w:rsidRPr="005C0026" w:rsidRDefault="005C0026" w:rsidP="005C0026">
      <w:pPr>
        <w:pStyle w:val="af"/>
        <w:spacing w:after="120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5C0026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5C0026">
        <w:rPr>
          <w:rFonts w:ascii="Times New Roman" w:hAnsi="Times New Roman" w:cs="Times New Roman"/>
          <w:sz w:val="24"/>
          <w:szCs w:val="24"/>
        </w:rPr>
        <w:t> </w:t>
      </w:r>
      <w:r w:rsidRPr="005C0026">
        <w:rPr>
          <w:rFonts w:ascii="Times New Roman" w:hAnsi="Times New Roman" w:cs="Times New Roman"/>
          <w:sz w:val="24"/>
          <w:szCs w:val="24"/>
          <w:lang w:val="uk-UA"/>
        </w:rPr>
        <w:t>Стіл робочий (82 шт);</w:t>
      </w:r>
    </w:p>
    <w:p w:rsidR="005C0026" w:rsidRPr="005C0026" w:rsidRDefault="005C0026" w:rsidP="005C0026">
      <w:pPr>
        <w:pStyle w:val="af"/>
        <w:spacing w:after="120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5C0026">
        <w:rPr>
          <w:rFonts w:ascii="Times New Roman" w:hAnsi="Times New Roman" w:cs="Times New Roman"/>
          <w:sz w:val="24"/>
          <w:szCs w:val="24"/>
          <w:lang w:val="uk-UA"/>
        </w:rPr>
        <w:t>- Тумба мобільна (82 шт);</w:t>
      </w:r>
    </w:p>
    <w:p w:rsidR="005C0026" w:rsidRPr="005C0026" w:rsidRDefault="005C0026" w:rsidP="005C0026">
      <w:pPr>
        <w:pStyle w:val="af"/>
        <w:spacing w:after="120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5C0026">
        <w:rPr>
          <w:rFonts w:ascii="Times New Roman" w:hAnsi="Times New Roman" w:cs="Times New Roman"/>
          <w:sz w:val="24"/>
          <w:szCs w:val="24"/>
          <w:lang w:val="uk-UA"/>
        </w:rPr>
        <w:t>- Шафа для одягу (20 шт);</w:t>
      </w:r>
    </w:p>
    <w:p w:rsidR="005C0026" w:rsidRPr="005C0026" w:rsidRDefault="005C0026" w:rsidP="005C0026">
      <w:pPr>
        <w:pStyle w:val="af"/>
        <w:spacing w:after="120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5C0026">
        <w:rPr>
          <w:rFonts w:ascii="Times New Roman" w:hAnsi="Times New Roman" w:cs="Times New Roman"/>
          <w:sz w:val="24"/>
          <w:szCs w:val="24"/>
          <w:lang w:val="uk-UA"/>
        </w:rPr>
        <w:t>- Шафа книжкова із склом (20 шт).</w:t>
      </w:r>
    </w:p>
    <w:p w:rsidR="005C0026" w:rsidRPr="005C0026" w:rsidRDefault="005C0026" w:rsidP="005C0026">
      <w:pPr>
        <w:pStyle w:val="af"/>
        <w:spacing w:after="120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5C0026">
        <w:rPr>
          <w:rFonts w:ascii="Times New Roman" w:hAnsi="Times New Roman" w:cs="Times New Roman"/>
          <w:sz w:val="24"/>
          <w:szCs w:val="24"/>
          <w:lang w:val="uk-UA"/>
        </w:rPr>
        <w:t>2) </w:t>
      </w:r>
      <w:r w:rsidRPr="005C0026">
        <w:rPr>
          <w:rFonts w:ascii="Times New Roman" w:hAnsi="Times New Roman" w:cs="Times New Roman"/>
          <w:b/>
          <w:sz w:val="24"/>
          <w:szCs w:val="24"/>
          <w:lang w:val="uk-UA"/>
        </w:rPr>
        <w:t>ЛОТ № 2</w:t>
      </w:r>
      <w:r w:rsidRPr="005C0026">
        <w:rPr>
          <w:rFonts w:ascii="Times New Roman" w:hAnsi="Times New Roman" w:cs="Times New Roman"/>
          <w:sz w:val="24"/>
          <w:szCs w:val="24"/>
          <w:lang w:val="uk-UA"/>
        </w:rPr>
        <w:t> – офісні меблі, код</w:t>
      </w:r>
      <w:r w:rsidRPr="005C0026">
        <w:rPr>
          <w:rFonts w:ascii="Times New Roman" w:hAnsi="Times New Roman" w:cs="Times New Roman"/>
          <w:sz w:val="24"/>
          <w:szCs w:val="24"/>
        </w:rPr>
        <w:t> </w:t>
      </w:r>
      <w:r w:rsidRPr="005C0026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5C0026">
        <w:rPr>
          <w:rFonts w:ascii="Times New Roman" w:hAnsi="Times New Roman" w:cs="Times New Roman"/>
          <w:sz w:val="24"/>
          <w:szCs w:val="24"/>
        </w:rPr>
        <w:t> </w:t>
      </w:r>
      <w:r w:rsidRPr="005C0026">
        <w:rPr>
          <w:rFonts w:ascii="Times New Roman" w:hAnsi="Times New Roman" w:cs="Times New Roman"/>
          <w:sz w:val="24"/>
          <w:szCs w:val="24"/>
          <w:lang w:val="uk-UA"/>
        </w:rPr>
        <w:t>ДК</w:t>
      </w:r>
      <w:r w:rsidRPr="005C0026">
        <w:rPr>
          <w:rFonts w:ascii="Times New Roman" w:hAnsi="Times New Roman" w:cs="Times New Roman"/>
          <w:sz w:val="24"/>
          <w:szCs w:val="24"/>
        </w:rPr>
        <w:t> </w:t>
      </w:r>
      <w:r w:rsidRPr="005C0026">
        <w:rPr>
          <w:rFonts w:ascii="Times New Roman" w:eastAsia="Times New Roman" w:hAnsi="Times New Roman" w:cs="Times New Roman"/>
          <w:sz w:val="24"/>
          <w:szCs w:val="24"/>
          <w:lang w:val="uk-UA"/>
        </w:rPr>
        <w:t>021:2015</w:t>
      </w:r>
      <w:r w:rsidRPr="005C0026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5C0026">
        <w:rPr>
          <w:rFonts w:ascii="Times New Roman" w:hAnsi="Times New Roman" w:cs="Times New Roman"/>
          <w:sz w:val="24"/>
          <w:szCs w:val="24"/>
        </w:rPr>
        <w:t> </w:t>
      </w:r>
      <w:r w:rsidRPr="005C0026">
        <w:rPr>
          <w:rFonts w:ascii="Times New Roman" w:hAnsi="Times New Roman" w:cs="Times New Roman"/>
          <w:sz w:val="24"/>
          <w:szCs w:val="24"/>
          <w:lang w:val="uk-UA"/>
        </w:rPr>
        <w:t>39130000-2</w:t>
      </w:r>
      <w:r w:rsidRPr="005C0026">
        <w:rPr>
          <w:rFonts w:ascii="Times New Roman" w:hAnsi="Times New Roman" w:cs="Times New Roman"/>
          <w:sz w:val="24"/>
          <w:szCs w:val="24"/>
        </w:rPr>
        <w:t> </w:t>
      </w:r>
      <w:r w:rsidRPr="005C0026">
        <w:rPr>
          <w:rFonts w:ascii="Times New Roman" w:hAnsi="Times New Roman" w:cs="Times New Roman"/>
          <w:sz w:val="24"/>
          <w:szCs w:val="24"/>
          <w:lang w:val="uk-UA"/>
        </w:rPr>
        <w:t>(офісні</w:t>
      </w:r>
      <w:r w:rsidRPr="005C0026">
        <w:rPr>
          <w:rFonts w:ascii="Times New Roman" w:hAnsi="Times New Roman" w:cs="Times New Roman"/>
          <w:sz w:val="24"/>
          <w:szCs w:val="24"/>
        </w:rPr>
        <w:t> </w:t>
      </w:r>
      <w:r w:rsidRPr="005C0026">
        <w:rPr>
          <w:rFonts w:ascii="Times New Roman" w:hAnsi="Times New Roman" w:cs="Times New Roman"/>
          <w:sz w:val="24"/>
          <w:szCs w:val="24"/>
          <w:lang w:val="uk-UA"/>
        </w:rPr>
        <w:t>меблі)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C0026">
        <w:rPr>
          <w:rFonts w:ascii="Times New Roman" w:eastAsia="Times New Roman" w:hAnsi="Times New Roman" w:cs="Times New Roman"/>
          <w:sz w:val="24"/>
          <w:szCs w:val="24"/>
          <w:lang w:val="uk-UA"/>
        </w:rPr>
        <w:t>(очікувана</w:t>
      </w:r>
      <w:r w:rsidRPr="005C002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C0026">
        <w:rPr>
          <w:rFonts w:ascii="Times New Roman" w:eastAsia="Times New Roman" w:hAnsi="Times New Roman" w:cs="Times New Roman"/>
          <w:sz w:val="24"/>
          <w:szCs w:val="24"/>
          <w:lang w:val="uk-UA"/>
        </w:rPr>
        <w:t>вартість</w:t>
      </w:r>
      <w:r w:rsidRPr="005C002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C0026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Pr="005C002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C0026">
        <w:rPr>
          <w:rFonts w:ascii="Times New Roman" w:eastAsia="Times New Roman" w:hAnsi="Times New Roman" w:cs="Times New Roman"/>
          <w:sz w:val="24"/>
          <w:szCs w:val="24"/>
          <w:lang w:val="uk-UA"/>
        </w:rPr>
        <w:t>187</w:t>
      </w:r>
      <w:r w:rsidRPr="005C002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C0026">
        <w:rPr>
          <w:rFonts w:ascii="Times New Roman" w:eastAsia="Times New Roman" w:hAnsi="Times New Roman" w:cs="Times New Roman"/>
          <w:sz w:val="24"/>
          <w:szCs w:val="24"/>
          <w:lang w:val="uk-UA"/>
        </w:rPr>
        <w:t>698,00</w:t>
      </w:r>
      <w:r w:rsidRPr="005C002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C0026">
        <w:rPr>
          <w:rFonts w:ascii="Times New Roman" w:eastAsia="Times New Roman" w:hAnsi="Times New Roman" w:cs="Times New Roman"/>
          <w:sz w:val="24"/>
          <w:szCs w:val="24"/>
          <w:lang w:val="uk-UA"/>
        </w:rPr>
        <w:t>грн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Pr="005C0026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C0026" w:rsidRPr="005C0026" w:rsidRDefault="005C0026" w:rsidP="005C0026">
      <w:pPr>
        <w:widowControl w:val="0"/>
        <w:spacing w:after="120"/>
        <w:ind w:left="567" w:right="120"/>
        <w:rPr>
          <w:rFonts w:ascii="Times New Roman" w:eastAsia="Times New Roman" w:hAnsi="Times New Roman" w:cs="Times New Roman"/>
          <w:sz w:val="24"/>
          <w:szCs w:val="24"/>
        </w:rPr>
      </w:pPr>
      <w:r w:rsidRPr="005C0026">
        <w:rPr>
          <w:rFonts w:ascii="Times New Roman" w:hAnsi="Times New Roman" w:cs="Times New Roman"/>
          <w:sz w:val="24"/>
          <w:szCs w:val="24"/>
        </w:rPr>
        <w:t>- Офісні крісла (82 шт).</w:t>
      </w:r>
    </w:p>
    <w:p w:rsidR="00C138F2" w:rsidRPr="005C0026" w:rsidRDefault="00E162E9" w:rsidP="00B205E8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026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5C0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161" w:rsidRPr="005C0026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5C0026" w:rsidRPr="005C0026">
        <w:rPr>
          <w:rFonts w:ascii="Times New Roman" w:hAnsi="Times New Roman" w:cs="Times New Roman"/>
          <w:sz w:val="24"/>
          <w:szCs w:val="24"/>
          <w:u w:val="single"/>
        </w:rPr>
        <w:t>UA-2024-11-05-015686-a</w:t>
      </w:r>
      <w:r w:rsidR="00F36029" w:rsidRPr="005C0026">
        <w:rPr>
          <w:rFonts w:ascii="Times New Roman" w:hAnsi="Times New Roman" w:cs="Times New Roman"/>
          <w:sz w:val="24"/>
          <w:szCs w:val="24"/>
        </w:rPr>
        <w:t xml:space="preserve">, відкриті торги </w:t>
      </w:r>
      <w:r w:rsidR="00B205E8" w:rsidRPr="005C0026">
        <w:rPr>
          <w:rFonts w:ascii="Times New Roman" w:hAnsi="Times New Roman" w:cs="Times New Roman"/>
          <w:sz w:val="24"/>
          <w:szCs w:val="24"/>
        </w:rPr>
        <w:t>(</w:t>
      </w:r>
      <w:r w:rsidR="00F36029" w:rsidRPr="005C0026">
        <w:rPr>
          <w:rFonts w:ascii="Times New Roman" w:hAnsi="Times New Roman" w:cs="Times New Roman"/>
          <w:sz w:val="24"/>
          <w:szCs w:val="24"/>
        </w:rPr>
        <w:t>з особливостями</w:t>
      </w:r>
      <w:r w:rsidR="00B205E8" w:rsidRPr="005C0026">
        <w:rPr>
          <w:rFonts w:ascii="Times New Roman" w:hAnsi="Times New Roman" w:cs="Times New Roman"/>
          <w:sz w:val="24"/>
          <w:szCs w:val="24"/>
        </w:rPr>
        <w:t>)</w:t>
      </w:r>
      <w:r w:rsidRPr="005C0026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E07E2" w:rsidRPr="005C0026" w:rsidRDefault="00E162E9" w:rsidP="00B205E8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026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D26161" w:rsidRPr="005C002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205E8" w:rsidRPr="005C0026">
        <w:rPr>
          <w:rFonts w:ascii="Times New Roman" w:eastAsia="Times New Roman" w:hAnsi="Times New Roman" w:cs="Times New Roman"/>
          <w:sz w:val="24"/>
          <w:szCs w:val="24"/>
        </w:rPr>
        <w:t>693</w:t>
      </w:r>
      <w:r w:rsidR="001A30E1" w:rsidRPr="005C002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205E8" w:rsidRPr="005C0026">
        <w:rPr>
          <w:rFonts w:ascii="Times New Roman" w:eastAsia="Times New Roman" w:hAnsi="Times New Roman" w:cs="Times New Roman"/>
          <w:sz w:val="24"/>
          <w:szCs w:val="24"/>
        </w:rPr>
        <w:t>698</w:t>
      </w:r>
      <w:r w:rsidR="008A5C57" w:rsidRPr="005C0026">
        <w:rPr>
          <w:rFonts w:ascii="Times New Roman" w:eastAsia="Times New Roman" w:hAnsi="Times New Roman" w:cs="Times New Roman"/>
          <w:sz w:val="24"/>
          <w:szCs w:val="24"/>
        </w:rPr>
        <w:t>,</w:t>
      </w:r>
      <w:r w:rsidR="001A30E1" w:rsidRPr="005C0026">
        <w:rPr>
          <w:rFonts w:ascii="Times New Roman" w:eastAsia="Times New Roman" w:hAnsi="Times New Roman" w:cs="Times New Roman"/>
          <w:sz w:val="24"/>
          <w:szCs w:val="24"/>
        </w:rPr>
        <w:t>00</w:t>
      </w:r>
      <w:r w:rsidR="00D26161" w:rsidRPr="005C002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C0026">
        <w:rPr>
          <w:rFonts w:ascii="Times New Roman" w:eastAsia="Times New Roman" w:hAnsi="Times New Roman" w:cs="Times New Roman"/>
          <w:sz w:val="24"/>
          <w:szCs w:val="24"/>
        </w:rPr>
        <w:t>грн.</w:t>
      </w:r>
    </w:p>
    <w:p w:rsidR="00C138F2" w:rsidRPr="005C0026" w:rsidRDefault="00E162E9" w:rsidP="00B205E8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026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5C0026">
        <w:rPr>
          <w:sz w:val="24"/>
          <w:szCs w:val="24"/>
        </w:rPr>
        <w:t xml:space="preserve"> </w:t>
      </w:r>
      <w:r w:rsidRPr="005C0026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</w:t>
      </w:r>
      <w:r w:rsidR="00B205E8" w:rsidRPr="005C0026">
        <w:rPr>
          <w:rFonts w:ascii="Times New Roman" w:eastAsia="Times New Roman" w:hAnsi="Times New Roman" w:cs="Times New Roman"/>
          <w:sz w:val="24"/>
          <w:szCs w:val="24"/>
        </w:rPr>
        <w:t>д 18.02.2020  № 275 із змінами.</w:t>
      </w:r>
    </w:p>
    <w:p w:rsidR="00C138F2" w:rsidRPr="005C0026" w:rsidRDefault="00E162E9" w:rsidP="00B205E8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026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5C0026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B205E8" w:rsidRPr="005C0026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Pr="005C0026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 w:rsidR="00B205E8" w:rsidRPr="005C0026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5C0026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B205E8" w:rsidRPr="005C0026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5C0026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B205E8" w:rsidRPr="005C0026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5C0026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B205E8" w:rsidRPr="005C0026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5C0026">
        <w:rPr>
          <w:rFonts w:ascii="Times New Roman" w:eastAsia="Times New Roman" w:hAnsi="Times New Roman" w:cs="Times New Roman"/>
          <w:b/>
          <w:i/>
          <w:sz w:val="24"/>
          <w:szCs w:val="24"/>
        </w:rPr>
        <w:t>по</w:t>
      </w:r>
      <w:r w:rsidR="00B205E8" w:rsidRPr="005C0026">
        <w:rPr>
          <w:rFonts w:ascii="Times New Roman" w:eastAsia="Times New Roman" w:hAnsi="Times New Roman" w:cs="Times New Roman"/>
          <w:b/>
          <w:i/>
          <w:sz w:val="24"/>
          <w:szCs w:val="24"/>
        </w:rPr>
        <w:t> </w:t>
      </w:r>
      <w:r w:rsidR="00F36029" w:rsidRPr="005C0026">
        <w:rPr>
          <w:rFonts w:ascii="Times New Roman" w:eastAsia="Times New Roman" w:hAnsi="Times New Roman" w:cs="Times New Roman"/>
          <w:b/>
          <w:i/>
          <w:sz w:val="24"/>
          <w:szCs w:val="24"/>
        </w:rPr>
        <w:t>20.12.2024</w:t>
      </w:r>
      <w:r w:rsidR="001A30E1" w:rsidRPr="005C0026">
        <w:rPr>
          <w:rFonts w:ascii="Times New Roman" w:eastAsia="Times New Roman" w:hAnsi="Times New Roman" w:cs="Times New Roman"/>
          <w:b/>
          <w:i/>
          <w:sz w:val="24"/>
          <w:szCs w:val="24"/>
        </w:rPr>
        <w:t> </w:t>
      </w:r>
      <w:r w:rsidR="00B205E8" w:rsidRPr="005C0026">
        <w:rPr>
          <w:rFonts w:ascii="Times New Roman" w:eastAsia="Times New Roman" w:hAnsi="Times New Roman" w:cs="Times New Roman"/>
          <w:b/>
          <w:i/>
          <w:sz w:val="24"/>
          <w:szCs w:val="24"/>
        </w:rPr>
        <w:t>р.</w:t>
      </w:r>
    </w:p>
    <w:p w:rsidR="00C138F2" w:rsidRPr="005C0026" w:rsidRDefault="00E162E9" w:rsidP="00B205E8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026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C1319D" w:rsidRPr="005C0026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5C0026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5C002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C0026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якості.</w:t>
      </w:r>
    </w:p>
    <w:p w:rsidR="00D26161" w:rsidRPr="005C0026" w:rsidRDefault="00D26161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05E8" w:rsidRPr="005C0026" w:rsidRDefault="00B205E8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05E8" w:rsidRPr="005C0026" w:rsidRDefault="00B205E8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38F2" w:rsidRPr="005C0026" w:rsidRDefault="007C2901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0026">
        <w:rPr>
          <w:rFonts w:ascii="Times New Roman" w:eastAsia="Times New Roman" w:hAnsi="Times New Roman" w:cs="Times New Roman"/>
          <w:b/>
          <w:sz w:val="24"/>
          <w:szCs w:val="24"/>
        </w:rPr>
        <w:t>Уповноважена</w:t>
      </w:r>
      <w:r w:rsidR="00B205E8" w:rsidRPr="005C0026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5C0026">
        <w:rPr>
          <w:rFonts w:ascii="Times New Roman" w:eastAsia="Times New Roman" w:hAnsi="Times New Roman" w:cs="Times New Roman"/>
          <w:b/>
          <w:sz w:val="24"/>
          <w:szCs w:val="24"/>
        </w:rPr>
        <w:t xml:space="preserve">особа    </w:t>
      </w:r>
      <w:r w:rsidR="00B205E8" w:rsidRPr="005C002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Pr="005C002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 w:rsidR="00BA0C73" w:rsidRPr="005C002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Pr="005C002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="001A30E1" w:rsidRPr="005C002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5C0026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B205E8" w:rsidRPr="005C0026">
        <w:rPr>
          <w:rFonts w:ascii="Times New Roman" w:eastAsia="Times New Roman" w:hAnsi="Times New Roman" w:cs="Times New Roman"/>
          <w:b/>
          <w:sz w:val="24"/>
          <w:szCs w:val="24"/>
        </w:rPr>
        <w:t>Дмитро АФАНАСЬЄВ</w:t>
      </w:r>
    </w:p>
    <w:sectPr w:rsidR="00C138F2" w:rsidRPr="005C0026" w:rsidSect="00B205E8">
      <w:pgSz w:w="11906" w:h="16838"/>
      <w:pgMar w:top="851" w:right="567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erif CJK SC">
    <w:altName w:val="Malgun Gothic Semilight"/>
    <w:charset w:val="80"/>
    <w:family w:val="roman"/>
    <w:pitch w:val="variable"/>
    <w:sig w:usb0="00000000" w:usb1="2BDF3C10" w:usb2="00000016" w:usb3="00000000" w:csb0="002E0107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712D9"/>
    <w:rsid w:val="001A30E1"/>
    <w:rsid w:val="001E07E2"/>
    <w:rsid w:val="003C73CA"/>
    <w:rsid w:val="005C0026"/>
    <w:rsid w:val="007C2901"/>
    <w:rsid w:val="008A5C57"/>
    <w:rsid w:val="008E341F"/>
    <w:rsid w:val="00B205E8"/>
    <w:rsid w:val="00BA0C73"/>
    <w:rsid w:val="00C1319D"/>
    <w:rsid w:val="00C138F2"/>
    <w:rsid w:val="00D26161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F2BB8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  <w:style w:type="paragraph" w:styleId="af">
    <w:name w:val="No Spacing"/>
    <w:link w:val="af0"/>
    <w:uiPriority w:val="1"/>
    <w:qFormat/>
    <w:rsid w:val="005C0026"/>
    <w:pPr>
      <w:suppressAutoHyphens/>
      <w:spacing w:after="0" w:line="240" w:lineRule="auto"/>
    </w:pPr>
    <w:rPr>
      <w:rFonts w:eastAsia="Noto Serif CJK SC" w:cs="FreeSans"/>
      <w:lang w:val="en-US" w:eastAsia="en-US"/>
    </w:rPr>
  </w:style>
  <w:style w:type="character" w:customStyle="1" w:styleId="af0">
    <w:name w:val="Без интервала Знак"/>
    <w:link w:val="af"/>
    <w:uiPriority w:val="1"/>
    <w:locked/>
    <w:rsid w:val="005C0026"/>
    <w:rPr>
      <w:rFonts w:eastAsia="Noto Serif CJK SC" w:cs="FreeSan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1328</Words>
  <Characters>758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6</cp:revision>
  <cp:lastPrinted>2024-10-29T10:15:00Z</cp:lastPrinted>
  <dcterms:created xsi:type="dcterms:W3CDTF">2024-08-21T09:00:00Z</dcterms:created>
  <dcterms:modified xsi:type="dcterms:W3CDTF">2024-11-06T10:46:00Z</dcterms:modified>
</cp:coreProperties>
</file>