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40F9" w:rsidRPr="009D5178" w:rsidRDefault="00F47F76" w:rsidP="00F47F76">
      <w:pPr>
        <w:jc w:val="center"/>
        <w:rPr>
          <w:rFonts w:ascii="Times New Roman" w:hAnsi="Times New Roman" w:cs="Times New Roman"/>
          <w:b/>
          <w:sz w:val="28"/>
          <w:szCs w:val="28"/>
        </w:rPr>
      </w:pPr>
      <w:r w:rsidRPr="009D5178">
        <w:rPr>
          <w:rFonts w:ascii="Times New Roman" w:hAnsi="Times New Roman" w:cs="Times New Roman"/>
          <w:b/>
          <w:sz w:val="28"/>
          <w:szCs w:val="28"/>
        </w:rPr>
        <w:t>Служба безпеки України</w:t>
      </w:r>
    </w:p>
    <w:p w:rsidR="00F47F76" w:rsidRPr="009D5178" w:rsidRDefault="00F47F76">
      <w:pPr>
        <w:rPr>
          <w:rFonts w:ascii="Times New Roman" w:hAnsi="Times New Roman" w:cs="Times New Roman"/>
          <w:sz w:val="28"/>
          <w:szCs w:val="28"/>
        </w:rPr>
      </w:pPr>
    </w:p>
    <w:p w:rsidR="007734AC" w:rsidRDefault="00F47F76" w:rsidP="006447F8">
      <w:pPr>
        <w:jc w:val="center"/>
        <w:rPr>
          <w:rFonts w:ascii="Times New Roman" w:hAnsi="Times New Roman" w:cs="Times New Roman"/>
          <w:b/>
          <w:sz w:val="28"/>
          <w:szCs w:val="28"/>
        </w:rPr>
      </w:pPr>
      <w:r w:rsidRPr="009D5178">
        <w:rPr>
          <w:rFonts w:ascii="Times New Roman" w:hAnsi="Times New Roman" w:cs="Times New Roman"/>
          <w:b/>
          <w:sz w:val="28"/>
          <w:szCs w:val="28"/>
        </w:rPr>
        <w:t>ОБГРУНТУВАННЯ</w:t>
      </w:r>
    </w:p>
    <w:p w:rsidR="00F47F76" w:rsidRPr="007734AC" w:rsidRDefault="009D5178" w:rsidP="00552257">
      <w:pPr>
        <w:ind w:left="-142" w:right="-284"/>
        <w:jc w:val="both"/>
        <w:rPr>
          <w:rFonts w:ascii="Times New Roman" w:hAnsi="Times New Roman" w:cs="Times New Roman"/>
          <w:sz w:val="28"/>
          <w:szCs w:val="28"/>
        </w:rPr>
      </w:pPr>
      <w:r w:rsidRPr="007734AC">
        <w:rPr>
          <w:rFonts w:ascii="Times New Roman" w:hAnsi="Times New Roman" w:cs="Times New Roman"/>
          <w:sz w:val="28"/>
          <w:szCs w:val="28"/>
        </w:rPr>
        <w:t>т</w:t>
      </w:r>
      <w:r w:rsidR="00F47F76" w:rsidRPr="007734AC">
        <w:rPr>
          <w:rFonts w:ascii="Times New Roman" w:hAnsi="Times New Roman" w:cs="Times New Roman"/>
          <w:sz w:val="28"/>
          <w:szCs w:val="28"/>
        </w:rPr>
        <w:t>ехнічних та якісних хар</w:t>
      </w:r>
      <w:r w:rsidR="002F656D" w:rsidRPr="007734AC">
        <w:rPr>
          <w:rFonts w:ascii="Times New Roman" w:hAnsi="Times New Roman" w:cs="Times New Roman"/>
          <w:sz w:val="28"/>
          <w:szCs w:val="28"/>
        </w:rPr>
        <w:t xml:space="preserve">актеристик закупівлі </w:t>
      </w:r>
      <w:r w:rsidR="003347EB">
        <w:rPr>
          <w:rFonts w:ascii="Times New Roman" w:hAnsi="Times New Roman" w:cs="Times New Roman"/>
          <w:b/>
          <w:sz w:val="28"/>
          <w:szCs w:val="28"/>
        </w:rPr>
        <w:t>знищувачів документів</w:t>
      </w:r>
      <w:r w:rsidR="00F47F76" w:rsidRPr="007734AC">
        <w:rPr>
          <w:rFonts w:ascii="Times New Roman" w:hAnsi="Times New Roman" w:cs="Times New Roman"/>
          <w:sz w:val="28"/>
          <w:szCs w:val="28"/>
        </w:rPr>
        <w:t>, розміру бюджетного призначення, очікуваної вартості предмета закупівель</w:t>
      </w:r>
      <w:r w:rsidR="003347EB">
        <w:rPr>
          <w:rFonts w:ascii="Times New Roman" w:hAnsi="Times New Roman" w:cs="Times New Roman"/>
          <w:sz w:val="28"/>
          <w:szCs w:val="28"/>
        </w:rPr>
        <w:t xml:space="preserve"> </w:t>
      </w:r>
      <w:r w:rsidR="00F47F76" w:rsidRPr="007734AC">
        <w:rPr>
          <w:rFonts w:ascii="Times New Roman" w:hAnsi="Times New Roman" w:cs="Times New Roman"/>
          <w:sz w:val="28"/>
          <w:szCs w:val="28"/>
        </w:rPr>
        <w:t>(оприлюднюється на виконання постанови КМУ №710 від 11.10.2016 «Про ефективне використання державних коштів» (зі змінами))</w:t>
      </w:r>
      <w:r w:rsidR="002F656D" w:rsidRPr="007734AC">
        <w:rPr>
          <w:rFonts w:ascii="Times New Roman" w:hAnsi="Times New Roman" w:cs="Times New Roman"/>
          <w:sz w:val="28"/>
          <w:szCs w:val="28"/>
        </w:rPr>
        <w:t>.</w:t>
      </w:r>
    </w:p>
    <w:p w:rsidR="00F47F76" w:rsidRPr="00971760" w:rsidRDefault="00F47F76" w:rsidP="00552257">
      <w:pPr>
        <w:ind w:left="-142" w:right="-284" w:firstLine="709"/>
        <w:jc w:val="both"/>
        <w:rPr>
          <w:rFonts w:ascii="Times New Roman" w:hAnsi="Times New Roman" w:cs="Times New Roman"/>
          <w:b/>
          <w:sz w:val="28"/>
          <w:szCs w:val="28"/>
        </w:rPr>
      </w:pPr>
      <w:r w:rsidRPr="00665CDA">
        <w:rPr>
          <w:rFonts w:ascii="Times New Roman" w:hAnsi="Times New Roman" w:cs="Times New Roman"/>
          <w:b/>
          <w:sz w:val="28"/>
          <w:szCs w:val="28"/>
        </w:rPr>
        <w:t>Служба безпеки України</w:t>
      </w:r>
      <w:r w:rsidRPr="009D5178">
        <w:rPr>
          <w:rFonts w:ascii="Times New Roman" w:hAnsi="Times New Roman" w:cs="Times New Roman"/>
          <w:sz w:val="28"/>
          <w:szCs w:val="28"/>
        </w:rPr>
        <w:t xml:space="preserve">, </w:t>
      </w:r>
      <w:r w:rsidR="00971760" w:rsidRPr="00971760">
        <w:rPr>
          <w:rFonts w:ascii="Times New Roman" w:hAnsi="Times New Roman" w:cs="Times New Roman"/>
          <w:b/>
          <w:sz w:val="28"/>
          <w:szCs w:val="28"/>
        </w:rPr>
        <w:t>м. Київ</w:t>
      </w:r>
      <w:r w:rsidR="00083D2F" w:rsidRPr="00971760">
        <w:rPr>
          <w:rFonts w:ascii="Times New Roman" w:hAnsi="Times New Roman" w:cs="Times New Roman"/>
          <w:b/>
          <w:sz w:val="28"/>
          <w:szCs w:val="28"/>
        </w:rPr>
        <w:t>.</w:t>
      </w:r>
    </w:p>
    <w:p w:rsidR="00F47F76" w:rsidRPr="00461D03" w:rsidRDefault="003347EB" w:rsidP="00A958D0">
      <w:pPr>
        <w:ind w:left="-142" w:right="-284" w:firstLine="709"/>
        <w:jc w:val="both"/>
        <w:rPr>
          <w:rFonts w:ascii="Times New Roman" w:hAnsi="Times New Roman" w:cs="Times New Roman"/>
          <w:sz w:val="28"/>
          <w:szCs w:val="28"/>
        </w:rPr>
      </w:pPr>
      <w:r>
        <w:rPr>
          <w:rFonts w:ascii="Times New Roman" w:hAnsi="Times New Roman" w:cs="Times New Roman"/>
          <w:b/>
          <w:sz w:val="28"/>
          <w:szCs w:val="28"/>
        </w:rPr>
        <w:t>Знищувачі документів</w:t>
      </w:r>
      <w:r w:rsidR="00A958D0">
        <w:rPr>
          <w:rFonts w:ascii="Times New Roman" w:hAnsi="Times New Roman" w:cs="Times New Roman"/>
          <w:sz w:val="28"/>
          <w:szCs w:val="28"/>
        </w:rPr>
        <w:t>, код ДК</w:t>
      </w:r>
      <w:r w:rsidR="00A958D0" w:rsidRPr="00A958D0">
        <w:rPr>
          <w:rFonts w:ascii="Times New Roman" w:hAnsi="Times New Roman" w:cs="Times New Roman"/>
          <w:bCs/>
          <w:sz w:val="28"/>
          <w:szCs w:val="28"/>
        </w:rPr>
        <w:t xml:space="preserve"> </w:t>
      </w:r>
      <w:r w:rsidR="00A958D0" w:rsidRPr="003347EB">
        <w:rPr>
          <w:rFonts w:ascii="Times New Roman" w:hAnsi="Times New Roman" w:cs="Times New Roman"/>
          <w:sz w:val="28"/>
          <w:szCs w:val="28"/>
        </w:rPr>
        <w:t xml:space="preserve">021:2015 - </w:t>
      </w:r>
      <w:r w:rsidRPr="003347EB">
        <w:rPr>
          <w:rFonts w:ascii="Times New Roman" w:hAnsi="Times New Roman" w:cs="Times New Roman"/>
          <w:sz w:val="28"/>
          <w:szCs w:val="28"/>
        </w:rPr>
        <w:t xml:space="preserve">30190000-7 </w:t>
      </w:r>
      <w:r w:rsidR="00A958D0" w:rsidRPr="003347EB">
        <w:rPr>
          <w:rFonts w:ascii="Times New Roman" w:hAnsi="Times New Roman" w:cs="Times New Roman"/>
          <w:sz w:val="28"/>
          <w:szCs w:val="28"/>
        </w:rPr>
        <w:t>(</w:t>
      </w:r>
      <w:r w:rsidRPr="003347EB">
        <w:rPr>
          <w:rFonts w:ascii="Times New Roman" w:hAnsi="Times New Roman" w:cs="Times New Roman"/>
          <w:sz w:val="28"/>
          <w:szCs w:val="28"/>
        </w:rPr>
        <w:t>офісн</w:t>
      </w:r>
      <w:r w:rsidR="00CE0CB6">
        <w:rPr>
          <w:rFonts w:ascii="Times New Roman" w:hAnsi="Times New Roman" w:cs="Times New Roman"/>
          <w:sz w:val="28"/>
          <w:szCs w:val="28"/>
        </w:rPr>
        <w:t>е</w:t>
      </w:r>
      <w:r w:rsidRPr="003347EB">
        <w:rPr>
          <w:rFonts w:ascii="Times New Roman" w:hAnsi="Times New Roman" w:cs="Times New Roman"/>
          <w:sz w:val="28"/>
          <w:szCs w:val="28"/>
        </w:rPr>
        <w:t xml:space="preserve"> устаткування та приладдя різн</w:t>
      </w:r>
      <w:r w:rsidR="00CE0CB6">
        <w:rPr>
          <w:rFonts w:ascii="Times New Roman" w:hAnsi="Times New Roman" w:cs="Times New Roman"/>
          <w:sz w:val="28"/>
          <w:szCs w:val="28"/>
        </w:rPr>
        <w:t>е</w:t>
      </w:r>
      <w:r w:rsidR="00A958D0" w:rsidRPr="003347EB">
        <w:rPr>
          <w:rFonts w:ascii="Times New Roman" w:hAnsi="Times New Roman" w:cs="Times New Roman"/>
          <w:sz w:val="28"/>
          <w:szCs w:val="28"/>
        </w:rPr>
        <w:t>).</w:t>
      </w:r>
    </w:p>
    <w:p w:rsidR="00F47F76" w:rsidRPr="009D5178" w:rsidRDefault="00461D03" w:rsidP="00552257">
      <w:pPr>
        <w:ind w:left="-142" w:right="-284" w:firstLine="709"/>
        <w:jc w:val="both"/>
        <w:rPr>
          <w:rFonts w:ascii="Times New Roman" w:hAnsi="Times New Roman" w:cs="Times New Roman"/>
          <w:sz w:val="28"/>
          <w:szCs w:val="28"/>
        </w:rPr>
      </w:pPr>
      <w:r>
        <w:rPr>
          <w:rFonts w:ascii="Times New Roman" w:hAnsi="Times New Roman" w:cs="Times New Roman"/>
          <w:sz w:val="28"/>
          <w:szCs w:val="28"/>
        </w:rPr>
        <w:t>Ідентифікатор</w:t>
      </w:r>
      <w:r w:rsidR="00F47F76" w:rsidRPr="009D5178">
        <w:rPr>
          <w:rFonts w:ascii="Times New Roman" w:hAnsi="Times New Roman" w:cs="Times New Roman"/>
          <w:sz w:val="28"/>
          <w:szCs w:val="28"/>
        </w:rPr>
        <w:t xml:space="preserve"> процедури закупівлі в електронній системі закупівель: </w:t>
      </w:r>
    </w:p>
    <w:p w:rsidR="00F47F76" w:rsidRPr="009D5178" w:rsidRDefault="008E123C" w:rsidP="00552257">
      <w:pPr>
        <w:ind w:left="-142" w:right="-284"/>
        <w:jc w:val="both"/>
        <w:rPr>
          <w:rFonts w:ascii="Times New Roman" w:hAnsi="Times New Roman" w:cs="Times New Roman"/>
          <w:b/>
          <w:sz w:val="28"/>
          <w:szCs w:val="28"/>
        </w:rPr>
      </w:pPr>
      <w:r>
        <w:rPr>
          <w:rFonts w:ascii="Times New Roman" w:hAnsi="Times New Roman" w:cs="Times New Roman"/>
          <w:b/>
          <w:sz w:val="28"/>
          <w:szCs w:val="28"/>
        </w:rPr>
        <w:t>UA-202</w:t>
      </w:r>
      <w:r w:rsidR="00A100EE">
        <w:rPr>
          <w:rFonts w:ascii="Times New Roman" w:hAnsi="Times New Roman" w:cs="Times New Roman"/>
          <w:b/>
          <w:sz w:val="28"/>
          <w:szCs w:val="28"/>
        </w:rPr>
        <w:t>3-</w:t>
      </w:r>
      <w:r w:rsidR="00971760">
        <w:rPr>
          <w:rFonts w:ascii="Times New Roman" w:hAnsi="Times New Roman" w:cs="Times New Roman"/>
          <w:b/>
          <w:sz w:val="28"/>
          <w:szCs w:val="28"/>
        </w:rPr>
        <w:t xml:space="preserve"> 05-18-009776-а</w:t>
      </w:r>
      <w:r w:rsidR="00F47F76" w:rsidRPr="009D5178">
        <w:rPr>
          <w:rFonts w:ascii="Times New Roman" w:hAnsi="Times New Roman" w:cs="Times New Roman"/>
          <w:b/>
          <w:sz w:val="28"/>
          <w:szCs w:val="28"/>
        </w:rPr>
        <w:t>.</w:t>
      </w:r>
    </w:p>
    <w:p w:rsidR="008E123C" w:rsidRPr="008E123C" w:rsidRDefault="008E123C" w:rsidP="008E123C">
      <w:pPr>
        <w:ind w:firstLine="567"/>
        <w:jc w:val="both"/>
        <w:rPr>
          <w:rFonts w:ascii="Times New Roman" w:eastAsia="Times New Roman" w:hAnsi="Times New Roman"/>
          <w:sz w:val="28"/>
          <w:szCs w:val="28"/>
        </w:rPr>
      </w:pPr>
      <w:r w:rsidRPr="008E123C">
        <w:rPr>
          <w:rFonts w:ascii="Times New Roman" w:eastAsia="Times New Roman" w:hAnsi="Times New Roman" w:cs="Times New Roman"/>
          <w:b/>
          <w:sz w:val="28"/>
          <w:szCs w:val="28"/>
        </w:rPr>
        <w:t>Очікувана вартість та обґрунтування очікуваної вартості предмета закупівлі:</w:t>
      </w:r>
      <w:r w:rsidR="003347EB">
        <w:rPr>
          <w:rFonts w:ascii="Times New Roman" w:eastAsia="Times New Roman" w:hAnsi="Times New Roman" w:cs="Times New Roman"/>
          <w:b/>
          <w:sz w:val="28"/>
          <w:szCs w:val="28"/>
        </w:rPr>
        <w:t xml:space="preserve"> </w:t>
      </w:r>
      <w:r w:rsidR="003347EB" w:rsidRPr="003347EB">
        <w:rPr>
          <w:rFonts w:ascii="Times New Roman" w:hAnsi="Times New Roman" w:cs="Times New Roman"/>
          <w:b/>
          <w:sz w:val="28"/>
          <w:szCs w:val="28"/>
        </w:rPr>
        <w:t>2 550  000,00</w:t>
      </w:r>
      <w:r w:rsidR="003347EB" w:rsidRPr="00C63CAE">
        <w:rPr>
          <w:sz w:val="28"/>
          <w:szCs w:val="28"/>
        </w:rPr>
        <w:t xml:space="preserve"> </w:t>
      </w:r>
      <w:r w:rsidRPr="00455C4B">
        <w:rPr>
          <w:rFonts w:ascii="Times New Roman" w:eastAsia="Times New Roman" w:hAnsi="Times New Roman" w:cs="Times New Roman"/>
          <w:b/>
          <w:sz w:val="28"/>
          <w:szCs w:val="28"/>
        </w:rPr>
        <w:t>грн.</w:t>
      </w:r>
    </w:p>
    <w:p w:rsidR="008E123C" w:rsidRPr="008E123C" w:rsidRDefault="008E123C" w:rsidP="008E123C">
      <w:pPr>
        <w:ind w:firstLine="567"/>
        <w:jc w:val="both"/>
        <w:rPr>
          <w:rFonts w:ascii="Times New Roman" w:eastAsia="Times New Roman" w:hAnsi="Times New Roman"/>
          <w:i/>
          <w:color w:val="FF0000"/>
          <w:sz w:val="28"/>
          <w:szCs w:val="28"/>
          <w:highlight w:val="yellow"/>
        </w:rPr>
      </w:pPr>
      <w:r w:rsidRPr="008E123C">
        <w:rPr>
          <w:rFonts w:ascii="Times New Roman" w:eastAsia="Times New Roman" w:hAnsi="Times New Roman" w:cs="Times New Roman"/>
          <w:sz w:val="28"/>
          <w:szCs w:val="28"/>
        </w:rPr>
        <w:t xml:space="preserve"> Замовником здійснено розрахунок очікуваної вартості товарів методом порівняння ринкових цін відповідно до примірної методики визначення очікуваної вартості предмета закупівлі, яка затверджена наказом Міністерства розвитку економіки, торгівлі та сільського господарства України від 18.02.2020 № 275</w:t>
      </w:r>
      <w:r w:rsidR="003347EB" w:rsidRPr="003347EB">
        <w:rPr>
          <w:rFonts w:ascii="Times New Roman" w:eastAsia="Times New Roman" w:hAnsi="Times New Roman" w:cs="Times New Roman"/>
          <w:sz w:val="28"/>
          <w:szCs w:val="28"/>
          <w:highlight w:val="white"/>
        </w:rPr>
        <w:t>.</w:t>
      </w:r>
    </w:p>
    <w:p w:rsidR="00995C59" w:rsidRDefault="008E123C" w:rsidP="00995C59">
      <w:pPr>
        <w:ind w:firstLine="567"/>
        <w:jc w:val="both"/>
        <w:rPr>
          <w:rFonts w:ascii="Times New Roman" w:eastAsia="Times New Roman" w:hAnsi="Times New Roman"/>
          <w:sz w:val="28"/>
          <w:szCs w:val="28"/>
        </w:rPr>
      </w:pPr>
      <w:r w:rsidRPr="008E123C">
        <w:rPr>
          <w:rFonts w:ascii="Times New Roman" w:eastAsia="Times New Roman" w:hAnsi="Times New Roman" w:cs="Times New Roman"/>
          <w:sz w:val="28"/>
          <w:szCs w:val="28"/>
        </w:rPr>
        <w:t>Розрахунок очікуваної вартості пров</w:t>
      </w:r>
      <w:r>
        <w:rPr>
          <w:rFonts w:ascii="Times New Roman" w:eastAsia="Times New Roman" w:hAnsi="Times New Roman" w:cs="Times New Roman"/>
          <w:sz w:val="28"/>
          <w:szCs w:val="28"/>
        </w:rPr>
        <w:t xml:space="preserve">едено згідно з аналізом цін </w:t>
      </w:r>
      <w:r w:rsidRPr="008E123C">
        <w:rPr>
          <w:rFonts w:ascii="Times New Roman" w:eastAsia="Times New Roman" w:hAnsi="Times New Roman" w:cs="Times New Roman"/>
          <w:sz w:val="28"/>
          <w:szCs w:val="28"/>
        </w:rPr>
        <w:t xml:space="preserve">постачальників на ринку </w:t>
      </w:r>
      <w:r w:rsidR="003347EB">
        <w:rPr>
          <w:rFonts w:ascii="Times New Roman" w:eastAsia="Times New Roman" w:hAnsi="Times New Roman" w:cs="Times New Roman"/>
          <w:sz w:val="28"/>
          <w:szCs w:val="28"/>
        </w:rPr>
        <w:t>знищувачів документів</w:t>
      </w:r>
      <w:r w:rsidRPr="008E123C">
        <w:rPr>
          <w:rFonts w:ascii="Times New Roman" w:eastAsia="Times New Roman" w:hAnsi="Times New Roman" w:cs="Times New Roman"/>
          <w:sz w:val="28"/>
          <w:szCs w:val="28"/>
        </w:rPr>
        <w:t xml:space="preserve"> на дату формування очікуваної вартості предмета закупівлі. </w:t>
      </w:r>
    </w:p>
    <w:p w:rsidR="003347EB" w:rsidRDefault="00995C59" w:rsidP="00995C59">
      <w:pPr>
        <w:ind w:firstLine="567"/>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С</w:t>
      </w:r>
      <w:r w:rsidR="00756087" w:rsidRPr="00756087">
        <w:rPr>
          <w:rFonts w:ascii="Times New Roman" w:eastAsia="Times New Roman" w:hAnsi="Times New Roman"/>
          <w:color w:val="000000"/>
          <w:sz w:val="28"/>
          <w:szCs w:val="28"/>
        </w:rPr>
        <w:t xml:space="preserve">ередня ціна </w:t>
      </w:r>
      <w:r w:rsidR="003347EB">
        <w:rPr>
          <w:rFonts w:ascii="Times New Roman" w:eastAsia="Times New Roman" w:hAnsi="Times New Roman"/>
          <w:color w:val="000000"/>
          <w:sz w:val="28"/>
          <w:szCs w:val="28"/>
        </w:rPr>
        <w:t xml:space="preserve">знищувачів документів, </w:t>
      </w:r>
      <w:r w:rsidR="00756087" w:rsidRPr="00756087">
        <w:rPr>
          <w:rFonts w:ascii="Times New Roman" w:eastAsia="Times New Roman" w:hAnsi="Times New Roman"/>
          <w:color w:val="000000"/>
          <w:sz w:val="28"/>
          <w:szCs w:val="28"/>
        </w:rPr>
        <w:t xml:space="preserve">з ПДВ, з наявних </w:t>
      </w:r>
      <w:r>
        <w:rPr>
          <w:rFonts w:ascii="Times New Roman" w:eastAsia="Times New Roman" w:hAnsi="Times New Roman"/>
          <w:color w:val="000000"/>
          <w:sz w:val="28"/>
          <w:szCs w:val="28"/>
        </w:rPr>
        <w:t>цінових пропозицій становить</w:t>
      </w:r>
      <w:r w:rsidR="003347EB">
        <w:rPr>
          <w:rFonts w:ascii="Times New Roman" w:eastAsia="Times New Roman" w:hAnsi="Times New Roman"/>
          <w:color w:val="000000"/>
          <w:sz w:val="28"/>
          <w:szCs w:val="28"/>
        </w:rPr>
        <w:t>:</w:t>
      </w:r>
      <w:r>
        <w:rPr>
          <w:rFonts w:ascii="Times New Roman" w:eastAsia="Times New Roman" w:hAnsi="Times New Roman"/>
          <w:color w:val="000000"/>
          <w:sz w:val="28"/>
          <w:szCs w:val="28"/>
        </w:rPr>
        <w:t xml:space="preserve"> </w:t>
      </w:r>
    </w:p>
    <w:tbl>
      <w:tblPr>
        <w:tblW w:w="935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6096"/>
        <w:gridCol w:w="2693"/>
      </w:tblGrid>
      <w:tr w:rsidR="006E2266" w:rsidRPr="006E2266" w:rsidTr="006E2266">
        <w:trPr>
          <w:trHeight w:val="485"/>
        </w:trPr>
        <w:tc>
          <w:tcPr>
            <w:tcW w:w="567" w:type="dxa"/>
            <w:vAlign w:val="center"/>
          </w:tcPr>
          <w:p w:rsidR="006E2266" w:rsidRPr="006E2266" w:rsidRDefault="006E2266" w:rsidP="006E2266">
            <w:pPr>
              <w:contextualSpacing/>
              <w:jc w:val="center"/>
              <w:rPr>
                <w:rFonts w:ascii="Times New Roman" w:hAnsi="Times New Roman" w:cs="Times New Roman"/>
                <w:color w:val="000000"/>
                <w:sz w:val="24"/>
                <w:szCs w:val="24"/>
              </w:rPr>
            </w:pPr>
            <w:r w:rsidRPr="006E2266">
              <w:rPr>
                <w:rFonts w:ascii="Times New Roman" w:hAnsi="Times New Roman" w:cs="Times New Roman"/>
                <w:sz w:val="24"/>
                <w:szCs w:val="24"/>
              </w:rPr>
              <w:t>№ з/п</w:t>
            </w:r>
          </w:p>
        </w:tc>
        <w:tc>
          <w:tcPr>
            <w:tcW w:w="6096" w:type="dxa"/>
            <w:vAlign w:val="center"/>
          </w:tcPr>
          <w:p w:rsidR="006E2266" w:rsidRPr="006E2266" w:rsidRDefault="006E2266" w:rsidP="00492931">
            <w:pPr>
              <w:contextualSpacing/>
              <w:rPr>
                <w:rFonts w:ascii="Times New Roman" w:hAnsi="Times New Roman" w:cs="Times New Roman"/>
                <w:sz w:val="24"/>
                <w:szCs w:val="24"/>
                <w:lang w:val="ru-RU"/>
              </w:rPr>
            </w:pPr>
            <w:r w:rsidRPr="006E2266">
              <w:rPr>
                <w:rFonts w:ascii="Times New Roman" w:hAnsi="Times New Roman" w:cs="Times New Roman"/>
                <w:szCs w:val="24"/>
              </w:rPr>
              <w:t>Найменування предмету закупівлі</w:t>
            </w:r>
          </w:p>
        </w:tc>
        <w:tc>
          <w:tcPr>
            <w:tcW w:w="2693" w:type="dxa"/>
            <w:vAlign w:val="center"/>
          </w:tcPr>
          <w:p w:rsidR="006E2266" w:rsidRPr="006E2266" w:rsidRDefault="006E2266" w:rsidP="006E2266">
            <w:pPr>
              <w:contextualSpacing/>
              <w:jc w:val="center"/>
              <w:rPr>
                <w:rFonts w:ascii="Times New Roman" w:hAnsi="Times New Roman" w:cs="Times New Roman"/>
                <w:bCs/>
                <w:color w:val="000000"/>
              </w:rPr>
            </w:pPr>
            <w:r w:rsidRPr="006E2266">
              <w:rPr>
                <w:rFonts w:ascii="Times New Roman" w:hAnsi="Times New Roman" w:cs="Times New Roman"/>
                <w:bCs/>
                <w:color w:val="000000"/>
              </w:rPr>
              <w:t>Середня</w:t>
            </w:r>
          </w:p>
          <w:p w:rsidR="006E2266" w:rsidRPr="006E2266" w:rsidRDefault="006E2266" w:rsidP="006E2266">
            <w:pPr>
              <w:contextualSpacing/>
              <w:jc w:val="center"/>
              <w:rPr>
                <w:rFonts w:ascii="Times New Roman" w:hAnsi="Times New Roman" w:cs="Times New Roman"/>
                <w:color w:val="000000"/>
                <w:sz w:val="24"/>
                <w:szCs w:val="24"/>
                <w:lang w:val="ru-RU"/>
              </w:rPr>
            </w:pPr>
            <w:r w:rsidRPr="006E2266">
              <w:rPr>
                <w:rFonts w:ascii="Times New Roman" w:hAnsi="Times New Roman" w:cs="Times New Roman"/>
                <w:bCs/>
                <w:color w:val="000000"/>
              </w:rPr>
              <w:t>ціна за од. продукції, грн.</w:t>
            </w:r>
          </w:p>
        </w:tc>
      </w:tr>
      <w:tr w:rsidR="005B774C" w:rsidRPr="005B774C" w:rsidTr="006E2266">
        <w:trPr>
          <w:trHeight w:val="485"/>
        </w:trPr>
        <w:tc>
          <w:tcPr>
            <w:tcW w:w="567" w:type="dxa"/>
            <w:vAlign w:val="center"/>
          </w:tcPr>
          <w:p w:rsidR="005B774C" w:rsidRPr="006E2266" w:rsidRDefault="005B774C" w:rsidP="006E2266">
            <w:pPr>
              <w:contextualSpacing/>
              <w:jc w:val="center"/>
              <w:rPr>
                <w:rFonts w:ascii="Times New Roman" w:hAnsi="Times New Roman" w:cs="Times New Roman"/>
                <w:sz w:val="24"/>
                <w:szCs w:val="24"/>
              </w:rPr>
            </w:pPr>
            <w:r w:rsidRPr="006E2266">
              <w:rPr>
                <w:rFonts w:ascii="Times New Roman" w:hAnsi="Times New Roman" w:cs="Times New Roman"/>
                <w:sz w:val="24"/>
                <w:szCs w:val="24"/>
              </w:rPr>
              <w:t>1.</w:t>
            </w:r>
          </w:p>
        </w:tc>
        <w:tc>
          <w:tcPr>
            <w:tcW w:w="6096" w:type="dxa"/>
            <w:vAlign w:val="center"/>
          </w:tcPr>
          <w:p w:rsidR="005B774C" w:rsidRPr="005B774C" w:rsidRDefault="005B774C" w:rsidP="00492931">
            <w:pPr>
              <w:contextualSpacing/>
              <w:rPr>
                <w:rFonts w:ascii="Times New Roman" w:hAnsi="Times New Roman" w:cs="Times New Roman"/>
                <w:sz w:val="24"/>
                <w:szCs w:val="24"/>
                <w:lang w:val="ru-RU"/>
              </w:rPr>
            </w:pPr>
            <w:proofErr w:type="spellStart"/>
            <w:r w:rsidRPr="005B774C">
              <w:rPr>
                <w:rFonts w:ascii="Times New Roman" w:hAnsi="Times New Roman" w:cs="Times New Roman"/>
                <w:sz w:val="24"/>
                <w:szCs w:val="24"/>
                <w:lang w:val="ru-RU"/>
              </w:rPr>
              <w:t>Знищувач</w:t>
            </w:r>
            <w:proofErr w:type="spellEnd"/>
            <w:r w:rsidRPr="005B774C">
              <w:rPr>
                <w:rFonts w:ascii="Times New Roman" w:hAnsi="Times New Roman" w:cs="Times New Roman"/>
                <w:sz w:val="24"/>
                <w:szCs w:val="24"/>
                <w:lang w:val="ru-RU"/>
              </w:rPr>
              <w:t xml:space="preserve"> </w:t>
            </w:r>
            <w:proofErr w:type="spellStart"/>
            <w:r w:rsidRPr="005B774C">
              <w:rPr>
                <w:rFonts w:ascii="Times New Roman" w:hAnsi="Times New Roman" w:cs="Times New Roman"/>
                <w:sz w:val="24"/>
                <w:szCs w:val="24"/>
                <w:lang w:val="ru-RU"/>
              </w:rPr>
              <w:t>документі</w:t>
            </w:r>
            <w:proofErr w:type="gramStart"/>
            <w:r w:rsidRPr="005B774C">
              <w:rPr>
                <w:rFonts w:ascii="Times New Roman" w:hAnsi="Times New Roman" w:cs="Times New Roman"/>
                <w:sz w:val="24"/>
                <w:szCs w:val="24"/>
                <w:lang w:val="ru-RU"/>
              </w:rPr>
              <w:t>в</w:t>
            </w:r>
            <w:proofErr w:type="spellEnd"/>
            <w:proofErr w:type="gramEnd"/>
            <w:r w:rsidRPr="005B774C">
              <w:rPr>
                <w:rFonts w:ascii="Times New Roman" w:hAnsi="Times New Roman" w:cs="Times New Roman"/>
                <w:sz w:val="24"/>
                <w:szCs w:val="24"/>
                <w:lang w:val="ru-RU"/>
              </w:rPr>
              <w:t xml:space="preserve"> (</w:t>
            </w:r>
            <w:proofErr w:type="spellStart"/>
            <w:r w:rsidRPr="005B774C">
              <w:rPr>
                <w:rFonts w:ascii="Times New Roman" w:hAnsi="Times New Roman" w:cs="Times New Roman"/>
                <w:sz w:val="24"/>
                <w:szCs w:val="24"/>
                <w:lang w:val="ru-RU"/>
              </w:rPr>
              <w:t>об’єм</w:t>
            </w:r>
            <w:proofErr w:type="spellEnd"/>
            <w:r w:rsidRPr="005B774C">
              <w:rPr>
                <w:rFonts w:ascii="Times New Roman" w:hAnsi="Times New Roman" w:cs="Times New Roman"/>
                <w:sz w:val="24"/>
                <w:szCs w:val="24"/>
                <w:lang w:val="ru-RU"/>
              </w:rPr>
              <w:t xml:space="preserve"> </w:t>
            </w:r>
            <w:proofErr w:type="spellStart"/>
            <w:r w:rsidRPr="005B774C">
              <w:rPr>
                <w:rFonts w:ascii="Times New Roman" w:hAnsi="Times New Roman" w:cs="Times New Roman"/>
                <w:sz w:val="24"/>
                <w:szCs w:val="24"/>
                <w:lang w:val="ru-RU"/>
              </w:rPr>
              <w:t>корзини</w:t>
            </w:r>
            <w:proofErr w:type="spellEnd"/>
            <w:r w:rsidRPr="005B774C">
              <w:rPr>
                <w:rFonts w:ascii="Times New Roman" w:hAnsi="Times New Roman" w:cs="Times New Roman"/>
                <w:sz w:val="24"/>
                <w:szCs w:val="24"/>
                <w:lang w:val="ru-RU"/>
              </w:rPr>
              <w:t xml:space="preserve"> не </w:t>
            </w:r>
            <w:proofErr w:type="spellStart"/>
            <w:r w:rsidRPr="005B774C">
              <w:rPr>
                <w:rFonts w:ascii="Times New Roman" w:hAnsi="Times New Roman" w:cs="Times New Roman"/>
                <w:sz w:val="24"/>
                <w:szCs w:val="24"/>
                <w:lang w:val="ru-RU"/>
              </w:rPr>
              <w:t>менше</w:t>
            </w:r>
            <w:proofErr w:type="spellEnd"/>
            <w:r w:rsidRPr="005B774C">
              <w:rPr>
                <w:rFonts w:ascii="Times New Roman" w:hAnsi="Times New Roman" w:cs="Times New Roman"/>
                <w:sz w:val="24"/>
                <w:szCs w:val="24"/>
                <w:lang w:val="ru-RU"/>
              </w:rPr>
              <w:t xml:space="preserve"> 35 л)</w:t>
            </w:r>
          </w:p>
        </w:tc>
        <w:tc>
          <w:tcPr>
            <w:tcW w:w="2693" w:type="dxa"/>
            <w:vAlign w:val="center"/>
          </w:tcPr>
          <w:p w:rsidR="005B774C" w:rsidRPr="005B774C" w:rsidRDefault="005B774C" w:rsidP="006E2266">
            <w:pPr>
              <w:contextualSpacing/>
              <w:jc w:val="center"/>
              <w:rPr>
                <w:rFonts w:ascii="Times New Roman" w:hAnsi="Times New Roman" w:cs="Times New Roman"/>
                <w:color w:val="000000"/>
                <w:sz w:val="24"/>
                <w:szCs w:val="24"/>
                <w:lang w:val="ru-RU"/>
              </w:rPr>
            </w:pPr>
            <w:r w:rsidRPr="005B774C">
              <w:rPr>
                <w:rFonts w:ascii="Times New Roman" w:hAnsi="Times New Roman" w:cs="Times New Roman"/>
                <w:color w:val="000000"/>
                <w:sz w:val="24"/>
                <w:szCs w:val="24"/>
                <w:lang w:val="ru-RU"/>
              </w:rPr>
              <w:t>17483,33</w:t>
            </w:r>
            <w:r>
              <w:rPr>
                <w:rFonts w:ascii="Times New Roman" w:hAnsi="Times New Roman" w:cs="Times New Roman"/>
                <w:color w:val="000000"/>
                <w:sz w:val="24"/>
                <w:szCs w:val="24"/>
                <w:lang w:val="ru-RU"/>
              </w:rPr>
              <w:t xml:space="preserve"> </w:t>
            </w:r>
          </w:p>
        </w:tc>
      </w:tr>
      <w:tr w:rsidR="005B774C" w:rsidRPr="005B774C" w:rsidTr="006E2266">
        <w:trPr>
          <w:trHeight w:val="485"/>
        </w:trPr>
        <w:tc>
          <w:tcPr>
            <w:tcW w:w="567" w:type="dxa"/>
            <w:vAlign w:val="center"/>
          </w:tcPr>
          <w:p w:rsidR="005B774C" w:rsidRPr="006E2266" w:rsidRDefault="005B774C" w:rsidP="006E2266">
            <w:pPr>
              <w:contextualSpacing/>
              <w:jc w:val="center"/>
              <w:rPr>
                <w:rFonts w:ascii="Times New Roman" w:hAnsi="Times New Roman" w:cs="Times New Roman"/>
                <w:sz w:val="24"/>
                <w:szCs w:val="24"/>
              </w:rPr>
            </w:pPr>
            <w:r w:rsidRPr="006E2266">
              <w:rPr>
                <w:rFonts w:ascii="Times New Roman" w:hAnsi="Times New Roman" w:cs="Times New Roman"/>
                <w:sz w:val="24"/>
                <w:szCs w:val="24"/>
              </w:rPr>
              <w:t>2.</w:t>
            </w:r>
          </w:p>
        </w:tc>
        <w:tc>
          <w:tcPr>
            <w:tcW w:w="6096" w:type="dxa"/>
            <w:vAlign w:val="center"/>
          </w:tcPr>
          <w:p w:rsidR="005B774C" w:rsidRPr="005B774C" w:rsidRDefault="005B774C" w:rsidP="00492931">
            <w:pPr>
              <w:contextualSpacing/>
              <w:rPr>
                <w:rFonts w:ascii="Times New Roman" w:hAnsi="Times New Roman" w:cs="Times New Roman"/>
                <w:sz w:val="24"/>
                <w:szCs w:val="24"/>
                <w:lang w:val="ru-RU"/>
              </w:rPr>
            </w:pPr>
            <w:proofErr w:type="spellStart"/>
            <w:r w:rsidRPr="005B774C">
              <w:rPr>
                <w:rFonts w:ascii="Times New Roman" w:hAnsi="Times New Roman" w:cs="Times New Roman"/>
                <w:sz w:val="24"/>
                <w:szCs w:val="24"/>
                <w:lang w:val="ru-RU"/>
              </w:rPr>
              <w:t>Знищувач</w:t>
            </w:r>
            <w:proofErr w:type="spellEnd"/>
            <w:r w:rsidRPr="005B774C">
              <w:rPr>
                <w:rFonts w:ascii="Times New Roman" w:hAnsi="Times New Roman" w:cs="Times New Roman"/>
                <w:sz w:val="24"/>
                <w:szCs w:val="24"/>
                <w:lang w:val="ru-RU"/>
              </w:rPr>
              <w:t xml:space="preserve"> </w:t>
            </w:r>
            <w:proofErr w:type="spellStart"/>
            <w:r w:rsidRPr="005B774C">
              <w:rPr>
                <w:rFonts w:ascii="Times New Roman" w:hAnsi="Times New Roman" w:cs="Times New Roman"/>
                <w:sz w:val="24"/>
                <w:szCs w:val="24"/>
                <w:lang w:val="ru-RU"/>
              </w:rPr>
              <w:t>документі</w:t>
            </w:r>
            <w:proofErr w:type="gramStart"/>
            <w:r w:rsidRPr="005B774C">
              <w:rPr>
                <w:rFonts w:ascii="Times New Roman" w:hAnsi="Times New Roman" w:cs="Times New Roman"/>
                <w:sz w:val="24"/>
                <w:szCs w:val="24"/>
                <w:lang w:val="ru-RU"/>
              </w:rPr>
              <w:t>в</w:t>
            </w:r>
            <w:proofErr w:type="spellEnd"/>
            <w:proofErr w:type="gramEnd"/>
            <w:r w:rsidRPr="005B774C">
              <w:rPr>
                <w:rFonts w:ascii="Times New Roman" w:hAnsi="Times New Roman" w:cs="Times New Roman"/>
                <w:sz w:val="24"/>
                <w:szCs w:val="24"/>
                <w:lang w:val="ru-RU"/>
              </w:rPr>
              <w:t xml:space="preserve"> (</w:t>
            </w:r>
            <w:proofErr w:type="spellStart"/>
            <w:r w:rsidRPr="005B774C">
              <w:rPr>
                <w:rFonts w:ascii="Times New Roman" w:hAnsi="Times New Roman" w:cs="Times New Roman"/>
                <w:sz w:val="24"/>
                <w:szCs w:val="24"/>
                <w:lang w:val="ru-RU"/>
              </w:rPr>
              <w:t>об’єм</w:t>
            </w:r>
            <w:proofErr w:type="spellEnd"/>
            <w:r w:rsidRPr="005B774C">
              <w:rPr>
                <w:rFonts w:ascii="Times New Roman" w:hAnsi="Times New Roman" w:cs="Times New Roman"/>
                <w:sz w:val="24"/>
                <w:szCs w:val="24"/>
                <w:lang w:val="ru-RU"/>
              </w:rPr>
              <w:t xml:space="preserve"> </w:t>
            </w:r>
            <w:proofErr w:type="spellStart"/>
            <w:r w:rsidRPr="005B774C">
              <w:rPr>
                <w:rFonts w:ascii="Times New Roman" w:hAnsi="Times New Roman" w:cs="Times New Roman"/>
                <w:sz w:val="24"/>
                <w:szCs w:val="24"/>
                <w:lang w:val="ru-RU"/>
              </w:rPr>
              <w:t>корзини</w:t>
            </w:r>
            <w:proofErr w:type="spellEnd"/>
            <w:r w:rsidRPr="005B774C">
              <w:rPr>
                <w:rFonts w:ascii="Times New Roman" w:hAnsi="Times New Roman" w:cs="Times New Roman"/>
                <w:sz w:val="24"/>
                <w:szCs w:val="24"/>
                <w:lang w:val="ru-RU"/>
              </w:rPr>
              <w:t xml:space="preserve"> не </w:t>
            </w:r>
            <w:proofErr w:type="spellStart"/>
            <w:r w:rsidRPr="005B774C">
              <w:rPr>
                <w:rFonts w:ascii="Times New Roman" w:hAnsi="Times New Roman" w:cs="Times New Roman"/>
                <w:sz w:val="24"/>
                <w:szCs w:val="24"/>
                <w:lang w:val="ru-RU"/>
              </w:rPr>
              <w:t>менше</w:t>
            </w:r>
            <w:proofErr w:type="spellEnd"/>
            <w:r w:rsidRPr="005B774C">
              <w:rPr>
                <w:rFonts w:ascii="Times New Roman" w:hAnsi="Times New Roman" w:cs="Times New Roman"/>
                <w:sz w:val="24"/>
                <w:szCs w:val="24"/>
                <w:lang w:val="ru-RU"/>
              </w:rPr>
              <w:t xml:space="preserve"> 30 л)</w:t>
            </w:r>
          </w:p>
        </w:tc>
        <w:tc>
          <w:tcPr>
            <w:tcW w:w="2693" w:type="dxa"/>
            <w:vAlign w:val="center"/>
          </w:tcPr>
          <w:p w:rsidR="005B774C" w:rsidRPr="005B774C" w:rsidRDefault="005B774C" w:rsidP="006E2266">
            <w:pPr>
              <w:contextualSpacing/>
              <w:jc w:val="center"/>
              <w:rPr>
                <w:rFonts w:ascii="Times New Roman" w:hAnsi="Times New Roman" w:cs="Times New Roman"/>
                <w:color w:val="000000"/>
                <w:sz w:val="24"/>
                <w:szCs w:val="24"/>
                <w:lang w:val="ru-RU"/>
              </w:rPr>
            </w:pPr>
            <w:r w:rsidRPr="005B774C">
              <w:rPr>
                <w:rFonts w:ascii="Times New Roman" w:hAnsi="Times New Roman" w:cs="Times New Roman"/>
                <w:color w:val="000000"/>
                <w:sz w:val="24"/>
                <w:szCs w:val="24"/>
                <w:lang w:val="ru-RU"/>
              </w:rPr>
              <w:t>11532,00</w:t>
            </w:r>
            <w:r>
              <w:rPr>
                <w:rFonts w:ascii="Times New Roman" w:hAnsi="Times New Roman" w:cs="Times New Roman"/>
                <w:color w:val="000000"/>
                <w:sz w:val="24"/>
                <w:szCs w:val="24"/>
                <w:lang w:val="ru-RU"/>
              </w:rPr>
              <w:t xml:space="preserve"> </w:t>
            </w:r>
          </w:p>
        </w:tc>
      </w:tr>
    </w:tbl>
    <w:p w:rsidR="001E2559" w:rsidRDefault="001E2559" w:rsidP="007734AC">
      <w:pPr>
        <w:ind w:firstLine="567"/>
        <w:jc w:val="both"/>
        <w:rPr>
          <w:rFonts w:ascii="Times New Roman" w:hAnsi="Times New Roman" w:cs="Times New Roman"/>
          <w:sz w:val="28"/>
        </w:rPr>
      </w:pPr>
    </w:p>
    <w:p w:rsidR="001E2559" w:rsidRDefault="001E2559" w:rsidP="00757BF3">
      <w:pPr>
        <w:ind w:firstLine="567"/>
        <w:jc w:val="both"/>
        <w:rPr>
          <w:rFonts w:ascii="Times New Roman" w:hAnsi="Times New Roman" w:cs="Times New Roman"/>
          <w:sz w:val="28"/>
        </w:rPr>
      </w:pPr>
      <w:r>
        <w:rPr>
          <w:rFonts w:ascii="Times New Roman" w:hAnsi="Times New Roman" w:cs="Times New Roman"/>
          <w:sz w:val="28"/>
        </w:rPr>
        <w:t>Основні т</w:t>
      </w:r>
      <w:r w:rsidRPr="00630E9B">
        <w:rPr>
          <w:rFonts w:ascii="Times New Roman" w:hAnsi="Times New Roman" w:cs="Times New Roman"/>
          <w:sz w:val="28"/>
        </w:rPr>
        <w:t>ехнічні характеристики</w:t>
      </w:r>
      <w:r>
        <w:rPr>
          <w:rFonts w:ascii="Times New Roman" w:hAnsi="Times New Roman" w:cs="Times New Roman"/>
          <w:sz w:val="28"/>
        </w:rPr>
        <w:t xml:space="preserve"> знищувачів документів розроблялися з урахуванням необхідного ступеня секретності  та обсягів документів, що підлягають знищенню.</w:t>
      </w:r>
    </w:p>
    <w:p w:rsidR="00757BF3" w:rsidRPr="000E7C00" w:rsidRDefault="00757BF3" w:rsidP="00757BF3">
      <w:pPr>
        <w:ind w:firstLine="567"/>
        <w:jc w:val="both"/>
        <w:rPr>
          <w:rFonts w:ascii="Times New Roman" w:hAnsi="Times New Roman"/>
          <w:color w:val="000000" w:themeColor="text1"/>
          <w:sz w:val="28"/>
          <w:szCs w:val="28"/>
          <w:shd w:val="clear" w:color="auto" w:fill="FFFFFF"/>
          <w:lang w:val="ru-RU"/>
        </w:rPr>
      </w:pPr>
      <w:r w:rsidRPr="009E2A8F">
        <w:rPr>
          <w:rFonts w:ascii="Times New Roman" w:hAnsi="Times New Roman"/>
          <w:color w:val="000000" w:themeColor="text1"/>
          <w:sz w:val="28"/>
          <w:szCs w:val="28"/>
          <w:shd w:val="clear" w:color="auto" w:fill="FFFFFF"/>
        </w:rPr>
        <w:t xml:space="preserve">Закупівля </w:t>
      </w:r>
      <w:r w:rsidR="001E2559">
        <w:rPr>
          <w:rFonts w:ascii="Times New Roman" w:hAnsi="Times New Roman"/>
          <w:color w:val="000000" w:themeColor="text1"/>
          <w:sz w:val="28"/>
          <w:szCs w:val="28"/>
          <w:shd w:val="clear" w:color="auto" w:fill="FFFFFF"/>
        </w:rPr>
        <w:t xml:space="preserve">знищувачів документів </w:t>
      </w:r>
      <w:r w:rsidRPr="009E2A8F">
        <w:rPr>
          <w:rFonts w:ascii="Times New Roman" w:hAnsi="Times New Roman"/>
          <w:color w:val="000000" w:themeColor="text1"/>
          <w:sz w:val="28"/>
          <w:szCs w:val="28"/>
          <w:shd w:val="clear" w:color="auto" w:fill="FFFFFF"/>
        </w:rPr>
        <w:t xml:space="preserve">з вказаними сукупними характеристиками є економічно доцільною. </w:t>
      </w:r>
    </w:p>
    <w:p w:rsidR="00757BF3" w:rsidRPr="006C33DD" w:rsidRDefault="00757BF3" w:rsidP="00757BF3">
      <w:pPr>
        <w:ind w:firstLine="567"/>
        <w:jc w:val="both"/>
        <w:rPr>
          <w:rFonts w:ascii="Times New Roman" w:eastAsia="Times New Roman" w:hAnsi="Times New Roman"/>
          <w:sz w:val="28"/>
          <w:szCs w:val="28"/>
          <w:lang w:eastAsia="ru-RU"/>
        </w:rPr>
      </w:pPr>
      <w:r w:rsidRPr="006C33DD">
        <w:rPr>
          <w:rFonts w:ascii="Times New Roman" w:eastAsia="Times New Roman" w:hAnsi="Times New Roman"/>
          <w:sz w:val="28"/>
          <w:szCs w:val="28"/>
          <w:lang w:eastAsia="ru-RU"/>
        </w:rPr>
        <w:t>Технічні та якісні характеристики предмета закупівлі підготовлені</w:t>
      </w:r>
      <w:r w:rsidR="001E2559">
        <w:rPr>
          <w:rFonts w:ascii="Times New Roman" w:eastAsia="Times New Roman" w:hAnsi="Times New Roman"/>
          <w:sz w:val="28"/>
          <w:szCs w:val="28"/>
          <w:lang w:eastAsia="ru-RU"/>
        </w:rPr>
        <w:t xml:space="preserve"> </w:t>
      </w:r>
      <w:r w:rsidRPr="006C33DD">
        <w:rPr>
          <w:rFonts w:ascii="Times New Roman" w:eastAsia="Times New Roman" w:hAnsi="Times New Roman"/>
          <w:sz w:val="28"/>
          <w:szCs w:val="28"/>
          <w:lang w:eastAsia="ru-RU"/>
        </w:rPr>
        <w:t>з дотриманням принципів здійснення публічних закупівель та недискримінації учасників.</w:t>
      </w:r>
    </w:p>
    <w:p w:rsidR="00666A66" w:rsidRDefault="00666A66" w:rsidP="00455C4B">
      <w:pPr>
        <w:ind w:right="-284"/>
        <w:rPr>
          <w:rFonts w:ascii="Times New Roman" w:hAnsi="Times New Roman" w:cs="Times New Roman"/>
          <w:sz w:val="28"/>
          <w:szCs w:val="28"/>
        </w:rPr>
      </w:pPr>
    </w:p>
    <w:p w:rsidR="001E2559" w:rsidRDefault="001E2559" w:rsidP="00912A8B">
      <w:pPr>
        <w:ind w:left="-142" w:right="-284"/>
        <w:rPr>
          <w:rFonts w:ascii="Times New Roman" w:hAnsi="Times New Roman" w:cs="Times New Roman"/>
          <w:sz w:val="28"/>
          <w:szCs w:val="28"/>
        </w:rPr>
      </w:pPr>
      <w:bookmarkStart w:id="0" w:name="_GoBack"/>
      <w:bookmarkEnd w:id="0"/>
    </w:p>
    <w:sectPr w:rsidR="001E2559" w:rsidSect="00666A66">
      <w:pgSz w:w="11906" w:h="16838"/>
      <w:pgMar w:top="1135" w:right="70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CC"/>
    <w:family w:val="swiss"/>
    <w:pitch w:val="variable"/>
    <w:sig w:usb0="E10002FF" w:usb1="4000ACFF" w:usb2="00000009" w:usb3="00000000" w:csb0="0000019F" w:csb1="00000000"/>
  </w:font>
  <w:font w:name="Segoe UI">
    <w:panose1 w:val="020B0502040204020203"/>
    <w:charset w:val="CC"/>
    <w:family w:val="swiss"/>
    <w:pitch w:val="variable"/>
    <w:sig w:usb0="E10022FF" w:usb1="C000E47F" w:usb2="00000029" w:usb3="00000000" w:csb0="000001DF" w:csb1="00000000"/>
  </w:font>
  <w:font w:name="Calibri Light">
    <w:altName w:val="Segoe UI"/>
    <w:charset w:val="CC"/>
    <w:family w:val="swiss"/>
    <w:pitch w:val="variable"/>
    <w:sig w:usb0="00000001"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FC4B2A"/>
    <w:multiLevelType w:val="hybridMultilevel"/>
    <w:tmpl w:val="C102FF64"/>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
    <w:nsid w:val="11A3606D"/>
    <w:multiLevelType w:val="hybridMultilevel"/>
    <w:tmpl w:val="B972EAC0"/>
    <w:lvl w:ilvl="0" w:tplc="5420D632">
      <w:start w:val="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6EC07E60"/>
    <w:multiLevelType w:val="multilevel"/>
    <w:tmpl w:val="0674CC7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nsid w:val="78605334"/>
    <w:multiLevelType w:val="hybridMultilevel"/>
    <w:tmpl w:val="FDE0FD04"/>
    <w:lvl w:ilvl="0" w:tplc="D10C6AEA">
      <w:start w:val="1"/>
      <w:numFmt w:val="bullet"/>
      <w:lvlText w:val="-"/>
      <w:lvlJc w:val="left"/>
      <w:pPr>
        <w:ind w:left="720" w:hanging="360"/>
      </w:pPr>
      <w:rPr>
        <w:rFonts w:ascii="Times New Roman" w:eastAsia="Times New Roman" w:hAnsi="Times New Roman" w:cs="Times New Roman" w:hint="default"/>
        <w:color w:val="auto"/>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2"/>
  </w:compat>
  <w:rsids>
    <w:rsidRoot w:val="004B4DB9"/>
    <w:rsid w:val="00076499"/>
    <w:rsid w:val="0008216A"/>
    <w:rsid w:val="00083D2F"/>
    <w:rsid w:val="00085DE5"/>
    <w:rsid w:val="001B3FD7"/>
    <w:rsid w:val="001B4FA6"/>
    <w:rsid w:val="001C4901"/>
    <w:rsid w:val="001E2559"/>
    <w:rsid w:val="00240B40"/>
    <w:rsid w:val="00244925"/>
    <w:rsid w:val="002F656D"/>
    <w:rsid w:val="003347EB"/>
    <w:rsid w:val="00395C1A"/>
    <w:rsid w:val="003F71E1"/>
    <w:rsid w:val="0041147A"/>
    <w:rsid w:val="00421383"/>
    <w:rsid w:val="00455C4B"/>
    <w:rsid w:val="00461D03"/>
    <w:rsid w:val="004B4DB9"/>
    <w:rsid w:val="00510F06"/>
    <w:rsid w:val="00540D9D"/>
    <w:rsid w:val="00552257"/>
    <w:rsid w:val="005B774C"/>
    <w:rsid w:val="005C5962"/>
    <w:rsid w:val="005E64D1"/>
    <w:rsid w:val="006447F8"/>
    <w:rsid w:val="00665CDA"/>
    <w:rsid w:val="00666A66"/>
    <w:rsid w:val="00697408"/>
    <w:rsid w:val="006E2266"/>
    <w:rsid w:val="006F7AEA"/>
    <w:rsid w:val="007325E0"/>
    <w:rsid w:val="00756087"/>
    <w:rsid w:val="00757BF3"/>
    <w:rsid w:val="00770B63"/>
    <w:rsid w:val="007734AC"/>
    <w:rsid w:val="007825D6"/>
    <w:rsid w:val="00786CBF"/>
    <w:rsid w:val="00793D83"/>
    <w:rsid w:val="00812576"/>
    <w:rsid w:val="00832C63"/>
    <w:rsid w:val="00857FF7"/>
    <w:rsid w:val="008739B6"/>
    <w:rsid w:val="008867F1"/>
    <w:rsid w:val="008E123C"/>
    <w:rsid w:val="008F31BD"/>
    <w:rsid w:val="00912A8B"/>
    <w:rsid w:val="00971760"/>
    <w:rsid w:val="00993BC4"/>
    <w:rsid w:val="00995C59"/>
    <w:rsid w:val="009D5178"/>
    <w:rsid w:val="00A100EE"/>
    <w:rsid w:val="00A20DD1"/>
    <w:rsid w:val="00A8444D"/>
    <w:rsid w:val="00A958D0"/>
    <w:rsid w:val="00B140F9"/>
    <w:rsid w:val="00B92AAA"/>
    <w:rsid w:val="00BE1B7E"/>
    <w:rsid w:val="00C930D3"/>
    <w:rsid w:val="00CD2DC2"/>
    <w:rsid w:val="00CE0CB6"/>
    <w:rsid w:val="00D008AC"/>
    <w:rsid w:val="00DF500E"/>
    <w:rsid w:val="00E74AE9"/>
    <w:rsid w:val="00E84C9A"/>
    <w:rsid w:val="00F47F7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ind w:left="1701" w:right="1134"/>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4901"/>
    <w:pPr>
      <w:ind w:left="0" w:right="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757BF3"/>
    <w:pPr>
      <w:spacing w:after="200" w:line="276" w:lineRule="auto"/>
      <w:ind w:left="720"/>
      <w:contextualSpacing/>
    </w:pPr>
    <w:rPr>
      <w:rFonts w:ascii="Calibri" w:eastAsia="Calibri" w:hAnsi="Calibri" w:cs="Times New Roman"/>
    </w:rPr>
  </w:style>
  <w:style w:type="character" w:customStyle="1" w:styleId="a4">
    <w:name w:val="Абзац списка Знак"/>
    <w:link w:val="a3"/>
    <w:uiPriority w:val="34"/>
    <w:locked/>
    <w:rsid w:val="00757BF3"/>
    <w:rPr>
      <w:rFonts w:ascii="Calibri" w:eastAsia="Calibri" w:hAnsi="Calibri" w:cs="Times New Roman"/>
    </w:rPr>
  </w:style>
  <w:style w:type="paragraph" w:styleId="a5">
    <w:name w:val="Normal (Web)"/>
    <w:basedOn w:val="a"/>
    <w:uiPriority w:val="99"/>
    <w:rsid w:val="00A958D0"/>
    <w:pPr>
      <w:spacing w:before="100" w:beforeAutospacing="1" w:after="100" w:afterAutospacing="1"/>
    </w:pPr>
    <w:rPr>
      <w:rFonts w:ascii="Times New Roman" w:eastAsia="Times New Roman" w:hAnsi="Times New Roman" w:cs="Times New Roman"/>
      <w:sz w:val="24"/>
      <w:szCs w:val="24"/>
      <w:lang w:val="ru-RU" w:eastAsia="ru-RU"/>
    </w:rPr>
  </w:style>
  <w:style w:type="paragraph" w:styleId="a6">
    <w:name w:val="Balloon Text"/>
    <w:basedOn w:val="a"/>
    <w:link w:val="a7"/>
    <w:uiPriority w:val="99"/>
    <w:semiHidden/>
    <w:unhideWhenUsed/>
    <w:rsid w:val="00C930D3"/>
    <w:rPr>
      <w:rFonts w:ascii="Segoe UI" w:hAnsi="Segoe UI" w:cs="Segoe UI"/>
      <w:sz w:val="18"/>
      <w:szCs w:val="18"/>
    </w:rPr>
  </w:style>
  <w:style w:type="character" w:customStyle="1" w:styleId="a7">
    <w:name w:val="Текст выноски Знак"/>
    <w:basedOn w:val="a0"/>
    <w:link w:val="a6"/>
    <w:uiPriority w:val="99"/>
    <w:semiHidden/>
    <w:rsid w:val="00C930D3"/>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B37BD6-EC6C-494C-BC39-F29D1A2C85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Pages>
  <Words>1136</Words>
  <Characters>648</Characters>
  <Application>Microsoft Office Word</Application>
  <DocSecurity>0</DocSecurity>
  <Lines>5</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D-Soft</Company>
  <LinksUpToDate>false</LinksUpToDate>
  <CharactersWithSpaces>1781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Администратор</dc:creator>
  <cp:keywords/>
  <dc:description/>
  <cp:lastModifiedBy>master</cp:lastModifiedBy>
  <cp:revision>8</cp:revision>
  <cp:lastPrinted>2023-04-11T15:22:00Z</cp:lastPrinted>
  <dcterms:created xsi:type="dcterms:W3CDTF">2023-05-10T07:02:00Z</dcterms:created>
  <dcterms:modified xsi:type="dcterms:W3CDTF">2023-05-19T08:50:00Z</dcterms:modified>
</cp:coreProperties>
</file>